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7E59" w:rsidRPr="00887E59" w:rsidRDefault="00887E59" w:rsidP="00887E59">
      <w:pPr>
        <w:rPr>
          <w:b/>
        </w:rPr>
      </w:pPr>
      <w:r w:rsidRPr="00887E59">
        <w:rPr>
          <w:b/>
        </w:rPr>
        <w:t>Fugates of Kentucky: Skin Bluer than Lake Louise</w:t>
      </w:r>
    </w:p>
    <w:p w:rsidR="00AD1FBD" w:rsidRDefault="0077636E" w:rsidP="00AD1FBD">
      <w:hyperlink r:id="rId4" w:history="1">
        <w:r w:rsidR="00AD1FBD" w:rsidRPr="00C8762B">
          <w:rPr>
            <w:rStyle w:val="Hyperlink"/>
          </w:rPr>
          <w:t>http://abcnews.go.com/Health/blue-skinned-people-kentucky-reveal-todays-genetic-lesson/story?id=15759819&amp;page=2</w:t>
        </w:r>
      </w:hyperlink>
      <w:r w:rsidR="00AD1FBD">
        <w:br/>
        <w:t xml:space="preserve">By SUSAN DONALDSON JAMES </w:t>
      </w:r>
    </w:p>
    <w:p w:rsidR="00AD1FBD" w:rsidRDefault="00AD1FBD" w:rsidP="00AD1FBD">
      <w:r>
        <w:t>Feb. 22, 2012</w:t>
      </w:r>
    </w:p>
    <w:p w:rsidR="00AD1FBD" w:rsidRDefault="00AD1FBD" w:rsidP="00AD1FBD">
      <w:r>
        <w:t xml:space="preserve">Benjamin "Benjy" Stacy so frightened maternity doctors with the color of his skin -- "as Blue as Lake Louise" -- that he was rushed just hours after his birth in 1975 to University of Kentucky Medical Center. </w:t>
      </w:r>
    </w:p>
    <w:p w:rsidR="00AD1FBD" w:rsidRDefault="00AD1FBD" w:rsidP="00AD1FBD">
      <w:r>
        <w:t xml:space="preserve">As a transfusion was being readied, the baby's grandmother suggested to doctors that he looked like the "blue Fugates of Troublesome Creek." Relatives described the boy's great-grandmother Luna Fugate as "blue all over," and "the bluest woman I ever saw." </w:t>
      </w:r>
    </w:p>
    <w:p w:rsidR="00AD1FBD" w:rsidRDefault="00AD1FBD" w:rsidP="00AD1FBD">
      <w:r>
        <w:t xml:space="preserve">In an unusual story that involves both genetics and geography, an entire family from isolated Appalachia was tinged blue. Their ancestral line began six generations earlier with a French orphan, Martin Fugate, who settled in Eastern Kentucky. </w:t>
      </w:r>
    </w:p>
    <w:p w:rsidR="00AD1FBD" w:rsidRDefault="00AD1FBD" w:rsidP="00AD1FBD">
      <w:r>
        <w:t xml:space="preserve">Doctors don't see much of the rare blood disorder today, because mountain people have dispersed and the family gene pool is much more diverse. </w:t>
      </w:r>
    </w:p>
    <w:p w:rsidR="00AD1FBD" w:rsidRDefault="00AD1FBD" w:rsidP="00AD1FBD">
      <w:r>
        <w:t xml:space="preserve">But the Fugates' story still offers a window into a medical mystery that was solved through modern genetics and the sleuth-like energy of Dr. Madison Cawein III, a hematologist at the University of Kentucky's Lexington Medical Clinic. </w:t>
      </w:r>
    </w:p>
    <w:p w:rsidR="00AD1FBD" w:rsidRDefault="00AD1FBD" w:rsidP="00AD1FBD">
      <w:r>
        <w:t xml:space="preserve">Cawein died in 1985, but his family charts and blood samples led to a sharper understanding of the recessive diseases that only surface if both parents carry a defective gene. </w:t>
      </w:r>
    </w:p>
    <w:p w:rsidR="00AD1FBD" w:rsidRDefault="00AD1FBD" w:rsidP="00AD1FBD">
      <w:r>
        <w:lastRenderedPageBreak/>
        <w:t xml:space="preserve">The most detailed account, "Blue People of Troublesome Creek," was published in 1982 by the University of Indiana's Cathy Trost, who described Benjy's skin as "almost purple." </w:t>
      </w:r>
    </w:p>
    <w:p w:rsidR="00AD1FBD" w:rsidRDefault="00AD1FBD" w:rsidP="00AD1FBD">
      <w:r>
        <w:t xml:space="preserve">The Fugate progeny had a genetic condition called methemoglobinemia, which was passed down through a recessive gene and blossomed through intermarriage. </w:t>
      </w:r>
    </w:p>
    <w:p w:rsidR="00AD1FBD" w:rsidRDefault="00AD1FBD" w:rsidP="00AD1FBD">
      <w:r>
        <w:t xml:space="preserve">"It's a fascinating story," said Dr. Ayalew Tefferi, a hematologist from Minnesota's Mayo Clinic. "It also exemplifies the intersection between disease and society, and the danger of misinformation and stigmatization." </w:t>
      </w:r>
    </w:p>
    <w:p w:rsidR="00AD1FBD" w:rsidRDefault="00AD1FBD" w:rsidP="00AD1FBD">
      <w:r>
        <w:t xml:space="preserve">  Methemoglobinemia is a blood disorder in which an abnormal amount of methemoglobin -- a form of hemoglobin -- is produced, according to the National Institutes for Health. Hemoglobin is responsible for distributing oxygen to the body and without oxygen, the heart, brain and muscles can die. </w:t>
      </w:r>
    </w:p>
    <w:p w:rsidR="00AD1FBD" w:rsidRDefault="00AD1FBD" w:rsidP="00AD1FBD">
      <w:r>
        <w:t xml:space="preserve">In methemoglobinemia, the hemoglobin is unable to carry oxygen and it also makes it difficult for unaffected hemoglobin to release oxygen effectively to body tissues. Patients' lips are purple, the skin looks blue and the blood is "chocolate colored" because it is not oxygenated, according to Tefferi. </w:t>
      </w:r>
    </w:p>
    <w:p w:rsidR="00AD1FBD" w:rsidRDefault="00AD1FBD" w:rsidP="00AD1FBD">
      <w:r>
        <w:t xml:space="preserve">"You almost never see a patient with it today," he said. "It's a disease that one learns about in medical school and it is infrequent enough to be on every exam in hematology." </w:t>
      </w:r>
    </w:p>
    <w:p w:rsidR="00AD1FBD" w:rsidRDefault="00AD1FBD" w:rsidP="00AD1FBD">
      <w:r>
        <w:t xml:space="preserve">The disorder can be inherited, as was the case with the Fugate family, or caused by exposure to certain drugs and chemicals such as anesthetic drugs like benzocaine and xylocaine. The carcinogen benzene and nitrites used as meat additives can also be culprits, as well as certain antibiotics, including dapsone and chloroquine. </w:t>
      </w:r>
    </w:p>
    <w:p w:rsidR="00AD1FBD" w:rsidRDefault="00AD1FBD" w:rsidP="00AD1FBD">
      <w:r>
        <w:t xml:space="preserve">The genetic form of methemoglobinemia is caused by one of several genetic defects, according to Tefferi. The Fugates probably had a deficiency in the enzyme called cytochrome-b5 methemoglobin reductase, which is responsible for recessive congenital methemoglobinemia. </w:t>
      </w:r>
    </w:p>
    <w:p w:rsidR="00AD1FBD" w:rsidRDefault="00AD1FBD" w:rsidP="00AD1FBD">
      <w:r>
        <w:t xml:space="preserve">Normally, people have less than about 1 percent of methemoglobin, a type of hemoglobin that is altered by being oxidized so is useless in carrying oxygen in the blood. When those levels rise to greater than 20 percent, heart abnormalities and seizures and even death can occur. </w:t>
      </w:r>
    </w:p>
    <w:p w:rsidR="00AD1FBD" w:rsidRDefault="00AD1FBD" w:rsidP="00AD1FBD">
      <w:r>
        <w:t xml:space="preserve">But at levels of between 10 and 20 percent a person can develop blue skin without any other symptoms. Most of blue Fugates never suffered any health effects and lived into their 80s and 90s. </w:t>
      </w:r>
    </w:p>
    <w:p w:rsidR="00AD1FBD" w:rsidRDefault="00AD1FBD" w:rsidP="00AD1FBD">
      <w:r>
        <w:t xml:space="preserve">"If you are between 1 percent and 10 percent, no one knows you have an abnormal level and this might be the case in a lot of unsuspecting patients," he said. </w:t>
      </w:r>
    </w:p>
    <w:p w:rsidR="00AD1FBD" w:rsidRDefault="00AD1FBD" w:rsidP="00AD1FBD">
      <w:r>
        <w:t xml:space="preserve">Many other recessive gene diseases, such as sickle cell anemia, Tay Sachs and cystic fibrosis can be lethal, he said. </w:t>
      </w:r>
    </w:p>
    <w:p w:rsidR="00AD1FBD" w:rsidRDefault="00AD1FBD" w:rsidP="00AD1FBD">
      <w:r>
        <w:t xml:space="preserve">"If I carry a bad recessive gene with a rare abnormality and married, the child probably wouldn't be sick, because it's very rare to meet another person with the [same] bad gene and the most frequent cause therefore is in-breeding," Tefferi said. </w:t>
      </w:r>
    </w:p>
    <w:p w:rsidR="00AD1FBD" w:rsidRDefault="00AD1FBD" w:rsidP="00AD1FBD">
      <w:r>
        <w:t xml:space="preserve">Such was the case with the Fugates. </w:t>
      </w:r>
    </w:p>
    <w:p w:rsidR="00AD1FBD" w:rsidRDefault="00AD1FBD" w:rsidP="00AD1FBD">
      <w:r>
        <w:t xml:space="preserve">Martin Fugate came to Troublesome Creek from France in 1820 and family folklore says he was blue. He married Elizabeth Smith, who also carried the recessive gene. Of their seven children, four were reported to be blue. </w:t>
      </w:r>
    </w:p>
    <w:p w:rsidR="00AD1FBD" w:rsidRDefault="00AD1FBD" w:rsidP="00AD1FBD">
      <w:r>
        <w:t xml:space="preserve">There were no railroads and few roads outside the region, so the community remained small and isolated. The Fugates married other Fugate cousins and families who lived nearby, with names like Combs, Smith, Ritchie and Stacy. </w:t>
      </w:r>
    </w:p>
    <w:p w:rsidR="00AD1FBD" w:rsidRDefault="00AD1FBD" w:rsidP="00AD1FBD">
      <w:r>
        <w:t xml:space="preserve">Benjy's father, Alva Stacy showed Trost his family tree and remarked, "If you'll notice -- I'm kin to myself," according to Trost. </w:t>
      </w:r>
    </w:p>
    <w:p w:rsidR="00AD1FBD" w:rsidRDefault="00AD1FBD" w:rsidP="00AD1FBD">
      <w:r>
        <w:t xml:space="preserve">One of Martin and Elizabeth Fugate's blue boys, Zachariah, married his mother's sister. One of their sons, Levy, married a Ritchie girl and had eight children, one of them Luna. Luna married John E. Stacy and they had 13 children. </w:t>
      </w:r>
    </w:p>
    <w:p w:rsidR="00AD1FBD" w:rsidRDefault="00AD1FBD" w:rsidP="00AD1FBD">
      <w:r>
        <w:t xml:space="preserve">Benjy descended from the Stacy line. </w:t>
      </w:r>
    </w:p>
    <w:p w:rsidR="00AD1FBD" w:rsidRDefault="00AD1FBD" w:rsidP="00AD1FBD">
      <w:r>
        <w:t>ABCNews.com was unable to determine if Benjamin Stacy is still alive -- he would be 37 today. Trost writes that he eventually lost the blue tint to his skin, but as a child his lips and fingernails still got b</w:t>
      </w:r>
      <w:r w:rsidR="0019346A">
        <w:t xml:space="preserve">lue when he was angry or cold. </w:t>
      </w:r>
    </w:p>
    <w:p w:rsidR="00AD1FBD" w:rsidRDefault="00AD1FBD" w:rsidP="00AD1FBD">
      <w:r>
        <w:t xml:space="preserve">His mother Hilda Stacy, who is 56, appears to still live in Hazard, Ky., but did not answer calls to her home. Other relatives are scattered throughout Virginia and Arkansas. </w:t>
      </w:r>
    </w:p>
    <w:p w:rsidR="00AD1FBD" w:rsidRDefault="00AD1FBD" w:rsidP="00AD1FBD">
      <w:r>
        <w:t xml:space="preserve">Most of what scientists know about the family was discovered by Cawein, the grandson of Kentucky's poet laureate, who had done pioneering research on L-dopa as a treatment for Parkinson's disease. </w:t>
      </w:r>
    </w:p>
    <w:p w:rsidR="00AD1FBD" w:rsidRDefault="00AD1FBD" w:rsidP="00AD1FBD">
      <w:r>
        <w:t xml:space="preserve">Later in 1965 he was famous for another reason. His wife was murdered by chemical poisoning, but no one was ever indicted. </w:t>
      </w:r>
    </w:p>
    <w:p w:rsidR="00AD1FBD" w:rsidRDefault="00AD1FBD" w:rsidP="00AD1FBD">
      <w:r>
        <w:t xml:space="preserve">Cawein heard rumors about the Fugates while working at his Lexington clinic and set off "tromping around the hills looking for blue people," according to Trost's account. </w:t>
      </w:r>
    </w:p>
    <w:p w:rsidR="00AD1FBD" w:rsidRDefault="00AD1FBD" w:rsidP="00AD1FBD">
      <w:r>
        <w:t xml:space="preserve">At an American Heart Association clinic in the town of Hazard, Cawein found a nurse, Ruth Pendergrass, and she was willing to assist. She remembered a dark blue woman who had come to the county health department on a frigid afternoon seeking a blood test. </w:t>
      </w:r>
    </w:p>
    <w:p w:rsidR="00AD1FBD" w:rsidRDefault="00AD1FBD" w:rsidP="00AD1FBD">
      <w:r>
        <w:t xml:space="preserve"> "Her face and her fingernails were almost indigo blue," she told Trost. "It like scared me to death. She looked like she was having a heart attack. I just knew that patient was going to die right there in the health department, but she wasn't a'tall alarmed. She told me that her family was the blue Combses who lived up on Ball Creek. She was a sister to one of the Fugate women." </w:t>
      </w:r>
    </w:p>
    <w:p w:rsidR="00AD1FBD" w:rsidRDefault="00AD1FBD" w:rsidP="00AD1FBD">
      <w:r>
        <w:t xml:space="preserve">More families were found -- Luke Combs, and Patrick and Rachel Ritchie, who were "bluer'n hell" and embarrassed by their skin color. </w:t>
      </w:r>
    </w:p>
    <w:p w:rsidR="00AD1FBD" w:rsidRDefault="00AD1FBD" w:rsidP="00AD1FBD">
      <w:r>
        <w:t xml:space="preserve">Cawein and Pendergrass began to ask questions -- "Do you have any relatives who are blue?" -- and mapped a family tree and took blood samples. </w:t>
      </w:r>
    </w:p>
    <w:p w:rsidR="00AD1FBD" w:rsidRDefault="00AD1FBD" w:rsidP="00AD1FBD">
      <w:r>
        <w:t xml:space="preserve">The doctor suspected methemoglobinemia and uncovered a 1960 report in the Journal of Clinical Investigation. Dr. E. M. Scott, who worked in public health at the Arctic Research Center in Anchorage, had seen a recessive genetic trait among Alaskans that turned their skin blue. </w:t>
      </w:r>
    </w:p>
    <w:p w:rsidR="00AD1FBD" w:rsidRDefault="00AD1FBD" w:rsidP="00AD1FBD">
      <w:r>
        <w:t xml:space="preserve">That suggested an inbred line that had been passed from generation to generation. To get the disorder, a person would have to inherit two genes -- one from each parent. When both parents have the trait, their children have a 25 percent chance of getting the disorder. </w:t>
      </w:r>
    </w:p>
    <w:p w:rsidR="00AD1FBD" w:rsidRDefault="00AD1FBD" w:rsidP="00AD1FBD">
      <w:r>
        <w:t xml:space="preserve">Scott speculated these people lacked the enzyme diaphorase in their red blood cells. Normally diaphorase converts methemoglobin back to hemoglobin. </w:t>
      </w:r>
    </w:p>
    <w:p w:rsidR="00AD1FBD" w:rsidRDefault="00AD1FBD" w:rsidP="00AD1FBD">
      <w:r>
        <w:t xml:space="preserve">All of the blue Fugates he tested had the enzyme deficiency, just like the Alaskans Scott had observed. </w:t>
      </w:r>
    </w:p>
    <w:p w:rsidR="00AD1FBD" w:rsidRDefault="00AD1FBD" w:rsidP="00AD1FBD">
      <w:r>
        <w:t xml:space="preserve">Their blood had accumulated so much of the blue molecule that it over-powered the red hemoglobin that normally turns skin pink in most Caucasians. </w:t>
      </w:r>
    </w:p>
    <w:p w:rsidR="00AD1FBD" w:rsidRDefault="00AD1FBD" w:rsidP="00AD1FBD">
      <w:r>
        <w:t xml:space="preserve">The bluest of the bunch was Luna, and she lived a healthy life, bearing 13 children before she died at the age of 84. </w:t>
      </w:r>
    </w:p>
    <w:p w:rsidR="00AD1FBD" w:rsidRDefault="00AD1FBD" w:rsidP="00AD1FBD">
      <w:r>
        <w:t xml:space="preserve">As coal mining arrived in Kentucky in 1912 and the Fugates moved outside of Troublesome Creek, the blue people began to disappear. </w:t>
      </w:r>
    </w:p>
    <w:p w:rsidR="00AD1FBD" w:rsidRDefault="00AD1FBD" w:rsidP="00AD1FBD">
      <w:r>
        <w:t xml:space="preserve">Doctors say Benjy likely carried only one gene for methemoglobinemia, because he eventually had normal skin tones, and the likelihood of him marrying a woman with the same recessive gene would have been small. </w:t>
      </w:r>
    </w:p>
    <w:p w:rsidR="00AD1FBD" w:rsidRDefault="00AD1FBD" w:rsidP="00AD1FBD">
      <w:r>
        <w:t xml:space="preserve">By the time reports appeared in the media on the disorder, the Stacy family was upset with insinuations about in-breeding that fed into stereotypes of backwoods Appalachia. </w:t>
      </w:r>
    </w:p>
    <w:p w:rsidR="00AD1FBD" w:rsidRDefault="00AD1FBD" w:rsidP="00AD1FBD">
      <w:r>
        <w:t>"There was a pain not seen in lab tests," wrote Trost. "That was the pain of being blue in a world that is mostly shades of white to black."</w:t>
      </w:r>
    </w:p>
    <w:p w:rsidR="00CC3151" w:rsidRDefault="00CC3151"/>
    <w:sectPr w:rsidR="00CC3151" w:rsidSect="00CC315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4"/>
  <w:proofState w:spelling="clean" w:grammar="clean"/>
  <w:defaultTabStop w:val="720"/>
  <w:characterSpacingControl w:val="doNotCompress"/>
  <w:compat/>
  <w:rsids>
    <w:rsidRoot w:val="00AD1FBD"/>
    <w:rsid w:val="0019346A"/>
    <w:rsid w:val="003A1E2D"/>
    <w:rsid w:val="0077636E"/>
    <w:rsid w:val="0077698B"/>
    <w:rsid w:val="00887E59"/>
    <w:rsid w:val="009A5507"/>
    <w:rsid w:val="00AD1FBD"/>
    <w:rsid w:val="00CC3151"/>
    <w:rsid w:val="00E2330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3151"/>
  </w:style>
  <w:style w:type="paragraph" w:styleId="Heading1">
    <w:name w:val="heading 1"/>
    <w:basedOn w:val="Normal"/>
    <w:link w:val="Heading1Char"/>
    <w:uiPriority w:val="9"/>
    <w:qFormat/>
    <w:rsid w:val="00887E59"/>
    <w:pPr>
      <w:spacing w:after="0" w:line="260" w:lineRule="atLeast"/>
      <w:outlineLvl w:val="0"/>
    </w:pPr>
    <w:rPr>
      <w:rFonts w:ascii="Times New Roman" w:eastAsia="Times New Roman" w:hAnsi="Times New Roman" w:cs="Times New Roman"/>
      <w:b/>
      <w:bCs/>
      <w:color w:val="000000"/>
      <w:kern w:val="36"/>
      <w:sz w:val="58"/>
      <w:szCs w:val="58"/>
    </w:rPr>
  </w:style>
  <w:style w:type="paragraph" w:styleId="Heading2">
    <w:name w:val="heading 2"/>
    <w:basedOn w:val="Normal"/>
    <w:next w:val="Normal"/>
    <w:link w:val="Heading2Char"/>
    <w:uiPriority w:val="9"/>
    <w:unhideWhenUsed/>
    <w:qFormat/>
    <w:rsid w:val="00887E5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19346A"/>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D1FBD"/>
    <w:rPr>
      <w:color w:val="0000FF" w:themeColor="hyperlink"/>
      <w:u w:val="single"/>
    </w:rPr>
  </w:style>
  <w:style w:type="character" w:customStyle="1" w:styleId="Heading1Char">
    <w:name w:val="Heading 1 Char"/>
    <w:basedOn w:val="DefaultParagraphFont"/>
    <w:link w:val="Heading1"/>
    <w:uiPriority w:val="9"/>
    <w:rsid w:val="00887E59"/>
    <w:rPr>
      <w:rFonts w:ascii="Times New Roman" w:eastAsia="Times New Roman" w:hAnsi="Times New Roman" w:cs="Times New Roman"/>
      <w:b/>
      <w:bCs/>
      <w:color w:val="000000"/>
      <w:kern w:val="36"/>
      <w:sz w:val="58"/>
      <w:szCs w:val="58"/>
    </w:rPr>
  </w:style>
  <w:style w:type="character" w:customStyle="1" w:styleId="Heading2Char">
    <w:name w:val="Heading 2 Char"/>
    <w:basedOn w:val="DefaultParagraphFont"/>
    <w:link w:val="Heading2"/>
    <w:uiPriority w:val="9"/>
    <w:rsid w:val="00887E59"/>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19346A"/>
    <w:rPr>
      <w:rFonts w:asciiTheme="majorHAnsi" w:eastAsiaTheme="majorEastAsia" w:hAnsiTheme="majorHAnsi" w:cstheme="majorBidi"/>
      <w:b/>
      <w:bCs/>
      <w:color w:val="4F81BD" w:themeColor="accent1"/>
    </w:rPr>
  </w:style>
  <w:style w:type="paragraph" w:styleId="NormalWeb">
    <w:name w:val="Normal (Web)"/>
    <w:basedOn w:val="Normal"/>
    <w:uiPriority w:val="99"/>
    <w:unhideWhenUsed/>
    <w:rsid w:val="0019346A"/>
    <w:pPr>
      <w:spacing w:before="100" w:beforeAutospacing="1" w:after="100" w:afterAutospacing="1" w:line="240" w:lineRule="auto"/>
    </w:pPr>
    <w:rPr>
      <w:rFonts w:ascii="Times New Roman" w:eastAsia="Times New Roman" w:hAnsi="Times New Roman" w:cs="Times New Roman"/>
      <w:sz w:val="24"/>
      <w:szCs w:val="24"/>
    </w:rPr>
  </w:style>
  <w:style w:type="paragraph" w:styleId="z-BottomofForm">
    <w:name w:val="HTML Bottom of Form"/>
    <w:basedOn w:val="Normal"/>
    <w:next w:val="Normal"/>
    <w:link w:val="z-BottomofFormChar"/>
    <w:hidden/>
    <w:uiPriority w:val="99"/>
    <w:semiHidden/>
    <w:unhideWhenUsed/>
    <w:rsid w:val="0019346A"/>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19346A"/>
    <w:rPr>
      <w:rFonts w:ascii="Arial" w:eastAsia="Times New Roman" w:hAnsi="Arial" w:cs="Arial"/>
      <w:vanish/>
      <w:sz w:val="16"/>
      <w:szCs w:val="16"/>
    </w:rPr>
  </w:style>
</w:styles>
</file>

<file path=word/webSettings.xml><?xml version="1.0" encoding="utf-8"?>
<w:webSettings xmlns:r="http://schemas.openxmlformats.org/officeDocument/2006/relationships" xmlns:w="http://schemas.openxmlformats.org/wordprocessingml/2006/main">
  <w:divs>
    <w:div w:id="52390548">
      <w:bodyDiv w:val="1"/>
      <w:marLeft w:val="0"/>
      <w:marRight w:val="0"/>
      <w:marTop w:val="0"/>
      <w:marBottom w:val="0"/>
      <w:divBdr>
        <w:top w:val="none" w:sz="0" w:space="0" w:color="auto"/>
        <w:left w:val="none" w:sz="0" w:space="0" w:color="auto"/>
        <w:bottom w:val="none" w:sz="0" w:space="0" w:color="auto"/>
        <w:right w:val="none" w:sz="0" w:space="0" w:color="auto"/>
      </w:divBdr>
      <w:divsChild>
        <w:div w:id="949317940">
          <w:marLeft w:val="0"/>
          <w:marRight w:val="0"/>
          <w:marTop w:val="0"/>
          <w:marBottom w:val="0"/>
          <w:divBdr>
            <w:top w:val="none" w:sz="0" w:space="0" w:color="auto"/>
            <w:left w:val="none" w:sz="0" w:space="0" w:color="auto"/>
            <w:bottom w:val="none" w:sz="0" w:space="0" w:color="auto"/>
            <w:right w:val="none" w:sz="0" w:space="0" w:color="auto"/>
          </w:divBdr>
          <w:divsChild>
            <w:div w:id="765810916">
              <w:marLeft w:val="0"/>
              <w:marRight w:val="0"/>
              <w:marTop w:val="0"/>
              <w:marBottom w:val="0"/>
              <w:divBdr>
                <w:top w:val="none" w:sz="0" w:space="0" w:color="auto"/>
                <w:left w:val="none" w:sz="0" w:space="0" w:color="auto"/>
                <w:bottom w:val="none" w:sz="0" w:space="0" w:color="auto"/>
                <w:right w:val="none" w:sz="0" w:space="0" w:color="auto"/>
              </w:divBdr>
              <w:divsChild>
                <w:div w:id="964045311">
                  <w:marLeft w:val="104"/>
                  <w:marRight w:val="0"/>
                  <w:marTop w:val="125"/>
                  <w:marBottom w:val="0"/>
                  <w:divBdr>
                    <w:top w:val="none" w:sz="0" w:space="0" w:color="auto"/>
                    <w:left w:val="none" w:sz="0" w:space="0" w:color="auto"/>
                    <w:bottom w:val="none" w:sz="0" w:space="0" w:color="auto"/>
                    <w:right w:val="none" w:sz="0" w:space="0" w:color="auto"/>
                  </w:divBdr>
                  <w:divsChild>
                    <w:div w:id="115367394">
                      <w:marLeft w:val="0"/>
                      <w:marRight w:val="0"/>
                      <w:marTop w:val="0"/>
                      <w:marBottom w:val="0"/>
                      <w:divBdr>
                        <w:top w:val="none" w:sz="0" w:space="0" w:color="auto"/>
                        <w:left w:val="none" w:sz="0" w:space="0" w:color="auto"/>
                        <w:bottom w:val="none" w:sz="0" w:space="0" w:color="auto"/>
                        <w:right w:val="none" w:sz="0" w:space="0" w:color="auto"/>
                      </w:divBdr>
                      <w:divsChild>
                        <w:div w:id="1962760148">
                          <w:marLeft w:val="0"/>
                          <w:marRight w:val="0"/>
                          <w:marTop w:val="0"/>
                          <w:marBottom w:val="0"/>
                          <w:divBdr>
                            <w:top w:val="none" w:sz="0" w:space="0" w:color="auto"/>
                            <w:left w:val="none" w:sz="0" w:space="0" w:color="auto"/>
                            <w:bottom w:val="none" w:sz="0" w:space="0" w:color="auto"/>
                            <w:right w:val="none" w:sz="0" w:space="0" w:color="auto"/>
                          </w:divBdr>
                          <w:divsChild>
                            <w:div w:id="1657881671">
                              <w:marLeft w:val="0"/>
                              <w:marRight w:val="0"/>
                              <w:marTop w:val="0"/>
                              <w:marBottom w:val="0"/>
                              <w:divBdr>
                                <w:top w:val="none" w:sz="0" w:space="0" w:color="auto"/>
                                <w:left w:val="none" w:sz="0" w:space="0" w:color="auto"/>
                                <w:bottom w:val="none" w:sz="0" w:space="0" w:color="auto"/>
                                <w:right w:val="none" w:sz="0" w:space="0" w:color="auto"/>
                              </w:divBdr>
                              <w:divsChild>
                                <w:div w:id="65417072">
                                  <w:marLeft w:val="0"/>
                                  <w:marRight w:val="0"/>
                                  <w:marTop w:val="0"/>
                                  <w:marBottom w:val="0"/>
                                  <w:divBdr>
                                    <w:top w:val="none" w:sz="0" w:space="0" w:color="auto"/>
                                    <w:left w:val="none" w:sz="0" w:space="0" w:color="auto"/>
                                    <w:bottom w:val="none" w:sz="0" w:space="0" w:color="auto"/>
                                    <w:right w:val="none" w:sz="0" w:space="0" w:color="auto"/>
                                  </w:divBdr>
                                  <w:divsChild>
                                    <w:div w:id="67074126">
                                      <w:marLeft w:val="0"/>
                                      <w:marRight w:val="0"/>
                                      <w:marTop w:val="0"/>
                                      <w:marBottom w:val="0"/>
                                      <w:divBdr>
                                        <w:top w:val="none" w:sz="0" w:space="0" w:color="auto"/>
                                        <w:left w:val="none" w:sz="0" w:space="0" w:color="auto"/>
                                        <w:bottom w:val="none" w:sz="0" w:space="0" w:color="auto"/>
                                        <w:right w:val="none" w:sz="0" w:space="0" w:color="auto"/>
                                      </w:divBdr>
                                    </w:div>
                                    <w:div w:id="1939832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24994061">
      <w:bodyDiv w:val="1"/>
      <w:marLeft w:val="0"/>
      <w:marRight w:val="0"/>
      <w:marTop w:val="0"/>
      <w:marBottom w:val="0"/>
      <w:divBdr>
        <w:top w:val="none" w:sz="0" w:space="0" w:color="auto"/>
        <w:left w:val="none" w:sz="0" w:space="0" w:color="auto"/>
        <w:bottom w:val="none" w:sz="0" w:space="0" w:color="auto"/>
        <w:right w:val="none" w:sz="0" w:space="0" w:color="auto"/>
      </w:divBdr>
      <w:divsChild>
        <w:div w:id="788281955">
          <w:marLeft w:val="0"/>
          <w:marRight w:val="0"/>
          <w:marTop w:val="0"/>
          <w:marBottom w:val="0"/>
          <w:divBdr>
            <w:top w:val="none" w:sz="0" w:space="0" w:color="auto"/>
            <w:left w:val="none" w:sz="0" w:space="0" w:color="auto"/>
            <w:bottom w:val="none" w:sz="0" w:space="0" w:color="auto"/>
            <w:right w:val="none" w:sz="0" w:space="0" w:color="auto"/>
          </w:divBdr>
          <w:divsChild>
            <w:div w:id="202720379">
              <w:marLeft w:val="0"/>
              <w:marRight w:val="0"/>
              <w:marTop w:val="0"/>
              <w:marBottom w:val="0"/>
              <w:divBdr>
                <w:top w:val="none" w:sz="0" w:space="0" w:color="auto"/>
                <w:left w:val="none" w:sz="0" w:space="0" w:color="auto"/>
                <w:bottom w:val="none" w:sz="0" w:space="0" w:color="auto"/>
                <w:right w:val="none" w:sz="0" w:space="0" w:color="auto"/>
              </w:divBdr>
              <w:divsChild>
                <w:div w:id="1524124948">
                  <w:marLeft w:val="104"/>
                  <w:marRight w:val="0"/>
                  <w:marTop w:val="125"/>
                  <w:marBottom w:val="0"/>
                  <w:divBdr>
                    <w:top w:val="none" w:sz="0" w:space="0" w:color="auto"/>
                    <w:left w:val="none" w:sz="0" w:space="0" w:color="auto"/>
                    <w:bottom w:val="none" w:sz="0" w:space="0" w:color="auto"/>
                    <w:right w:val="none" w:sz="0" w:space="0" w:color="auto"/>
                  </w:divBdr>
                  <w:divsChild>
                    <w:div w:id="1848593155">
                      <w:marLeft w:val="0"/>
                      <w:marRight w:val="0"/>
                      <w:marTop w:val="0"/>
                      <w:marBottom w:val="0"/>
                      <w:divBdr>
                        <w:top w:val="none" w:sz="0" w:space="0" w:color="auto"/>
                        <w:left w:val="none" w:sz="0" w:space="0" w:color="auto"/>
                        <w:bottom w:val="none" w:sz="0" w:space="0" w:color="auto"/>
                        <w:right w:val="none" w:sz="0" w:space="0" w:color="auto"/>
                      </w:divBdr>
                      <w:divsChild>
                        <w:div w:id="2040888935">
                          <w:marLeft w:val="0"/>
                          <w:marRight w:val="0"/>
                          <w:marTop w:val="0"/>
                          <w:marBottom w:val="0"/>
                          <w:divBdr>
                            <w:top w:val="none" w:sz="0" w:space="0" w:color="auto"/>
                            <w:left w:val="none" w:sz="0" w:space="0" w:color="auto"/>
                            <w:bottom w:val="none" w:sz="0" w:space="0" w:color="auto"/>
                            <w:right w:val="none" w:sz="0" w:space="0" w:color="auto"/>
                          </w:divBdr>
                          <w:divsChild>
                            <w:div w:id="1222181824">
                              <w:marLeft w:val="0"/>
                              <w:marRight w:val="522"/>
                              <w:marTop w:val="209"/>
                              <w:marBottom w:val="0"/>
                              <w:divBdr>
                                <w:top w:val="none" w:sz="0" w:space="0" w:color="auto"/>
                                <w:left w:val="none" w:sz="0" w:space="0" w:color="auto"/>
                                <w:bottom w:val="none" w:sz="0" w:space="0" w:color="auto"/>
                                <w:right w:val="none" w:sz="0" w:space="0" w:color="auto"/>
                              </w:divBdr>
                              <w:divsChild>
                                <w:div w:id="108165058">
                                  <w:marLeft w:val="0"/>
                                  <w:marRight w:val="0"/>
                                  <w:marTop w:val="0"/>
                                  <w:marBottom w:val="0"/>
                                  <w:divBdr>
                                    <w:top w:val="none" w:sz="0" w:space="0" w:color="auto"/>
                                    <w:left w:val="none" w:sz="0" w:space="0" w:color="auto"/>
                                    <w:bottom w:val="none" w:sz="0" w:space="0" w:color="auto"/>
                                    <w:right w:val="none" w:sz="0" w:space="0" w:color="auto"/>
                                  </w:divBdr>
                                  <w:divsChild>
                                    <w:div w:id="980697877">
                                      <w:marLeft w:val="0"/>
                                      <w:marRight w:val="0"/>
                                      <w:marTop w:val="0"/>
                                      <w:marBottom w:val="0"/>
                                      <w:divBdr>
                                        <w:top w:val="none" w:sz="0" w:space="0" w:color="auto"/>
                                        <w:left w:val="none" w:sz="0" w:space="0" w:color="auto"/>
                                        <w:bottom w:val="none" w:sz="0" w:space="0" w:color="auto"/>
                                        <w:right w:val="none" w:sz="0" w:space="0" w:color="auto"/>
                                      </w:divBdr>
                                    </w:div>
                                    <w:div w:id="749355813">
                                      <w:marLeft w:val="0"/>
                                      <w:marRight w:val="0"/>
                                      <w:marTop w:val="31"/>
                                      <w:marBottom w:val="0"/>
                                      <w:divBdr>
                                        <w:top w:val="none" w:sz="0" w:space="0" w:color="auto"/>
                                        <w:left w:val="none" w:sz="0" w:space="0" w:color="auto"/>
                                        <w:bottom w:val="none" w:sz="0" w:space="0" w:color="auto"/>
                                        <w:right w:val="none" w:sz="0" w:space="0" w:color="auto"/>
                                      </w:divBdr>
                                      <w:divsChild>
                                        <w:div w:id="730809263">
                                          <w:marLeft w:val="0"/>
                                          <w:marRight w:val="0"/>
                                          <w:marTop w:val="52"/>
                                          <w:marBottom w:val="0"/>
                                          <w:divBdr>
                                            <w:top w:val="none" w:sz="0" w:space="0" w:color="auto"/>
                                            <w:left w:val="none" w:sz="0" w:space="0" w:color="auto"/>
                                            <w:bottom w:val="none" w:sz="0" w:space="0" w:color="auto"/>
                                            <w:right w:val="none" w:sz="0" w:space="0" w:color="auto"/>
                                          </w:divBdr>
                                        </w:div>
                                      </w:divsChild>
                                    </w:div>
                                  </w:divsChild>
                                </w:div>
                                <w:div w:id="1030374827">
                                  <w:marLeft w:val="0"/>
                                  <w:marRight w:val="0"/>
                                  <w:marTop w:val="0"/>
                                  <w:marBottom w:val="0"/>
                                  <w:divBdr>
                                    <w:top w:val="none" w:sz="0" w:space="0" w:color="auto"/>
                                    <w:left w:val="none" w:sz="0" w:space="0" w:color="auto"/>
                                    <w:bottom w:val="none" w:sz="0" w:space="0" w:color="auto"/>
                                    <w:right w:val="none" w:sz="0" w:space="0" w:color="auto"/>
                                  </w:divBdr>
                                  <w:divsChild>
                                    <w:div w:id="1202127934">
                                      <w:marLeft w:val="0"/>
                                      <w:marRight w:val="0"/>
                                      <w:marTop w:val="0"/>
                                      <w:marBottom w:val="0"/>
                                      <w:divBdr>
                                        <w:top w:val="none" w:sz="0" w:space="0" w:color="auto"/>
                                        <w:left w:val="none" w:sz="0" w:space="0" w:color="auto"/>
                                        <w:bottom w:val="none" w:sz="0" w:space="0" w:color="auto"/>
                                        <w:right w:val="none" w:sz="0" w:space="0" w:color="auto"/>
                                      </w:divBdr>
                                      <w:divsChild>
                                        <w:div w:id="1454788011">
                                          <w:marLeft w:val="0"/>
                                          <w:marRight w:val="0"/>
                                          <w:marTop w:val="0"/>
                                          <w:marBottom w:val="0"/>
                                          <w:divBdr>
                                            <w:top w:val="none" w:sz="0" w:space="0" w:color="auto"/>
                                            <w:left w:val="none" w:sz="0" w:space="0" w:color="auto"/>
                                            <w:bottom w:val="none" w:sz="0" w:space="0" w:color="auto"/>
                                            <w:right w:val="none" w:sz="0" w:space="0" w:color="auto"/>
                                          </w:divBdr>
                                          <w:divsChild>
                                            <w:div w:id="1910386623">
                                              <w:marLeft w:val="0"/>
                                              <w:marRight w:val="0"/>
                                              <w:marTop w:val="52"/>
                                              <w:marBottom w:val="0"/>
                                              <w:divBdr>
                                                <w:top w:val="none" w:sz="0" w:space="0" w:color="auto"/>
                                                <w:left w:val="none" w:sz="0" w:space="0" w:color="auto"/>
                                                <w:bottom w:val="none" w:sz="0" w:space="0" w:color="auto"/>
                                                <w:right w:val="none" w:sz="0" w:space="0" w:color="auto"/>
                                              </w:divBdr>
                                            </w:div>
                                          </w:divsChild>
                                        </w:div>
                                      </w:divsChild>
                                    </w:div>
                                  </w:divsChild>
                                </w:div>
                              </w:divsChild>
                            </w:div>
                            <w:div w:id="233902502">
                              <w:marLeft w:val="0"/>
                              <w:marRight w:val="522"/>
                              <w:marTop w:val="209"/>
                              <w:marBottom w:val="0"/>
                              <w:divBdr>
                                <w:top w:val="none" w:sz="0" w:space="0" w:color="auto"/>
                                <w:left w:val="none" w:sz="0" w:space="0" w:color="auto"/>
                                <w:bottom w:val="none" w:sz="0" w:space="0" w:color="auto"/>
                                <w:right w:val="none" w:sz="0" w:space="0" w:color="auto"/>
                              </w:divBdr>
                              <w:divsChild>
                                <w:div w:id="162864439">
                                  <w:marLeft w:val="0"/>
                                  <w:marRight w:val="0"/>
                                  <w:marTop w:val="0"/>
                                  <w:marBottom w:val="0"/>
                                  <w:divBdr>
                                    <w:top w:val="none" w:sz="0" w:space="0" w:color="auto"/>
                                    <w:left w:val="none" w:sz="0" w:space="0" w:color="auto"/>
                                    <w:bottom w:val="none" w:sz="0" w:space="0" w:color="auto"/>
                                    <w:right w:val="none" w:sz="0" w:space="0" w:color="auto"/>
                                  </w:divBdr>
                                  <w:divsChild>
                                    <w:div w:id="1682585170">
                                      <w:marLeft w:val="0"/>
                                      <w:marRight w:val="0"/>
                                      <w:marTop w:val="0"/>
                                      <w:marBottom w:val="0"/>
                                      <w:divBdr>
                                        <w:top w:val="none" w:sz="0" w:space="0" w:color="auto"/>
                                        <w:left w:val="none" w:sz="0" w:space="0" w:color="auto"/>
                                        <w:bottom w:val="none" w:sz="0" w:space="0" w:color="auto"/>
                                        <w:right w:val="none" w:sz="0" w:space="0" w:color="auto"/>
                                      </w:divBdr>
                                    </w:div>
                                    <w:div w:id="229461551">
                                      <w:marLeft w:val="0"/>
                                      <w:marRight w:val="0"/>
                                      <w:marTop w:val="31"/>
                                      <w:marBottom w:val="0"/>
                                      <w:divBdr>
                                        <w:top w:val="none" w:sz="0" w:space="0" w:color="auto"/>
                                        <w:left w:val="none" w:sz="0" w:space="0" w:color="auto"/>
                                        <w:bottom w:val="none" w:sz="0" w:space="0" w:color="auto"/>
                                        <w:right w:val="none" w:sz="0" w:space="0" w:color="auto"/>
                                      </w:divBdr>
                                    </w:div>
                                  </w:divsChild>
                                </w:div>
                                <w:div w:id="1647200325">
                                  <w:marLeft w:val="0"/>
                                  <w:marRight w:val="0"/>
                                  <w:marTop w:val="0"/>
                                  <w:marBottom w:val="0"/>
                                  <w:divBdr>
                                    <w:top w:val="none" w:sz="0" w:space="0" w:color="auto"/>
                                    <w:left w:val="none" w:sz="0" w:space="0" w:color="auto"/>
                                    <w:bottom w:val="none" w:sz="0" w:space="0" w:color="auto"/>
                                    <w:right w:val="none" w:sz="0" w:space="0" w:color="auto"/>
                                  </w:divBdr>
                                </w:div>
                              </w:divsChild>
                            </w:div>
                            <w:div w:id="1815027170">
                              <w:marLeft w:val="0"/>
                              <w:marRight w:val="522"/>
                              <w:marTop w:val="209"/>
                              <w:marBottom w:val="0"/>
                              <w:divBdr>
                                <w:top w:val="none" w:sz="0" w:space="0" w:color="auto"/>
                                <w:left w:val="none" w:sz="0" w:space="0" w:color="auto"/>
                                <w:bottom w:val="none" w:sz="0" w:space="0" w:color="auto"/>
                                <w:right w:val="none" w:sz="0" w:space="0" w:color="auto"/>
                              </w:divBdr>
                              <w:divsChild>
                                <w:div w:id="1250852555">
                                  <w:marLeft w:val="0"/>
                                  <w:marRight w:val="0"/>
                                  <w:marTop w:val="0"/>
                                  <w:marBottom w:val="0"/>
                                  <w:divBdr>
                                    <w:top w:val="none" w:sz="0" w:space="0" w:color="auto"/>
                                    <w:left w:val="none" w:sz="0" w:space="0" w:color="auto"/>
                                    <w:bottom w:val="none" w:sz="0" w:space="0" w:color="auto"/>
                                    <w:right w:val="none" w:sz="0" w:space="0" w:color="auto"/>
                                  </w:divBdr>
                                  <w:divsChild>
                                    <w:div w:id="418673075">
                                      <w:marLeft w:val="0"/>
                                      <w:marRight w:val="0"/>
                                      <w:marTop w:val="0"/>
                                      <w:marBottom w:val="0"/>
                                      <w:divBdr>
                                        <w:top w:val="none" w:sz="0" w:space="0" w:color="auto"/>
                                        <w:left w:val="none" w:sz="0" w:space="0" w:color="auto"/>
                                        <w:bottom w:val="none" w:sz="0" w:space="0" w:color="auto"/>
                                        <w:right w:val="none" w:sz="0" w:space="0" w:color="auto"/>
                                      </w:divBdr>
                                    </w:div>
                                    <w:div w:id="452942836">
                                      <w:marLeft w:val="0"/>
                                      <w:marRight w:val="0"/>
                                      <w:marTop w:val="31"/>
                                      <w:marBottom w:val="0"/>
                                      <w:divBdr>
                                        <w:top w:val="none" w:sz="0" w:space="0" w:color="auto"/>
                                        <w:left w:val="none" w:sz="0" w:space="0" w:color="auto"/>
                                        <w:bottom w:val="none" w:sz="0" w:space="0" w:color="auto"/>
                                        <w:right w:val="none" w:sz="0" w:space="0" w:color="auto"/>
                                      </w:divBdr>
                                    </w:div>
                                  </w:divsChild>
                                </w:div>
                                <w:div w:id="1838156870">
                                  <w:marLeft w:val="0"/>
                                  <w:marRight w:val="0"/>
                                  <w:marTop w:val="0"/>
                                  <w:marBottom w:val="0"/>
                                  <w:divBdr>
                                    <w:top w:val="none" w:sz="0" w:space="0" w:color="auto"/>
                                    <w:left w:val="none" w:sz="0" w:space="0" w:color="auto"/>
                                    <w:bottom w:val="none" w:sz="0" w:space="0" w:color="auto"/>
                                    <w:right w:val="none" w:sz="0" w:space="0" w:color="auto"/>
                                  </w:divBdr>
                                </w:div>
                              </w:divsChild>
                            </w:div>
                            <w:div w:id="1858890348">
                              <w:marLeft w:val="0"/>
                              <w:marRight w:val="522"/>
                              <w:marTop w:val="209"/>
                              <w:marBottom w:val="0"/>
                              <w:divBdr>
                                <w:top w:val="none" w:sz="0" w:space="0" w:color="auto"/>
                                <w:left w:val="none" w:sz="0" w:space="0" w:color="auto"/>
                                <w:bottom w:val="none" w:sz="0" w:space="0" w:color="auto"/>
                                <w:right w:val="none" w:sz="0" w:space="0" w:color="auto"/>
                              </w:divBdr>
                              <w:divsChild>
                                <w:div w:id="141314476">
                                  <w:marLeft w:val="0"/>
                                  <w:marRight w:val="0"/>
                                  <w:marTop w:val="0"/>
                                  <w:marBottom w:val="0"/>
                                  <w:divBdr>
                                    <w:top w:val="none" w:sz="0" w:space="0" w:color="auto"/>
                                    <w:left w:val="none" w:sz="0" w:space="0" w:color="auto"/>
                                    <w:bottom w:val="none" w:sz="0" w:space="0" w:color="auto"/>
                                    <w:right w:val="none" w:sz="0" w:space="0" w:color="auto"/>
                                  </w:divBdr>
                                  <w:divsChild>
                                    <w:div w:id="1822115909">
                                      <w:marLeft w:val="0"/>
                                      <w:marRight w:val="0"/>
                                      <w:marTop w:val="0"/>
                                      <w:marBottom w:val="0"/>
                                      <w:divBdr>
                                        <w:top w:val="none" w:sz="0" w:space="0" w:color="auto"/>
                                        <w:left w:val="none" w:sz="0" w:space="0" w:color="auto"/>
                                        <w:bottom w:val="none" w:sz="0" w:space="0" w:color="auto"/>
                                        <w:right w:val="none" w:sz="0" w:space="0" w:color="auto"/>
                                      </w:divBdr>
                                    </w:div>
                                    <w:div w:id="266081458">
                                      <w:marLeft w:val="0"/>
                                      <w:marRight w:val="0"/>
                                      <w:marTop w:val="31"/>
                                      <w:marBottom w:val="0"/>
                                      <w:divBdr>
                                        <w:top w:val="none" w:sz="0" w:space="0" w:color="auto"/>
                                        <w:left w:val="none" w:sz="0" w:space="0" w:color="auto"/>
                                        <w:bottom w:val="none" w:sz="0" w:space="0" w:color="auto"/>
                                        <w:right w:val="none" w:sz="0" w:space="0" w:color="auto"/>
                                      </w:divBdr>
                                    </w:div>
                                  </w:divsChild>
                                </w:div>
                                <w:div w:id="1607422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41265078">
      <w:bodyDiv w:val="1"/>
      <w:marLeft w:val="0"/>
      <w:marRight w:val="0"/>
      <w:marTop w:val="0"/>
      <w:marBottom w:val="0"/>
      <w:divBdr>
        <w:top w:val="none" w:sz="0" w:space="0" w:color="auto"/>
        <w:left w:val="none" w:sz="0" w:space="0" w:color="auto"/>
        <w:bottom w:val="none" w:sz="0" w:space="0" w:color="auto"/>
        <w:right w:val="none" w:sz="0" w:space="0" w:color="auto"/>
      </w:divBdr>
      <w:divsChild>
        <w:div w:id="1479111735">
          <w:marLeft w:val="0"/>
          <w:marRight w:val="0"/>
          <w:marTop w:val="0"/>
          <w:marBottom w:val="0"/>
          <w:divBdr>
            <w:top w:val="none" w:sz="0" w:space="0" w:color="auto"/>
            <w:left w:val="none" w:sz="0" w:space="0" w:color="auto"/>
            <w:bottom w:val="none" w:sz="0" w:space="0" w:color="auto"/>
            <w:right w:val="none" w:sz="0" w:space="0" w:color="auto"/>
          </w:divBdr>
          <w:divsChild>
            <w:div w:id="894506304">
              <w:marLeft w:val="0"/>
              <w:marRight w:val="0"/>
              <w:marTop w:val="0"/>
              <w:marBottom w:val="0"/>
              <w:divBdr>
                <w:top w:val="none" w:sz="0" w:space="0" w:color="auto"/>
                <w:left w:val="none" w:sz="0" w:space="0" w:color="auto"/>
                <w:bottom w:val="none" w:sz="0" w:space="0" w:color="auto"/>
                <w:right w:val="none" w:sz="0" w:space="0" w:color="auto"/>
              </w:divBdr>
              <w:divsChild>
                <w:div w:id="565727198">
                  <w:marLeft w:val="0"/>
                  <w:marRight w:val="0"/>
                  <w:marTop w:val="0"/>
                  <w:marBottom w:val="0"/>
                  <w:divBdr>
                    <w:top w:val="none" w:sz="0" w:space="0" w:color="auto"/>
                    <w:left w:val="none" w:sz="0" w:space="0" w:color="auto"/>
                    <w:bottom w:val="none" w:sz="0" w:space="0" w:color="auto"/>
                    <w:right w:val="none" w:sz="0" w:space="0" w:color="auto"/>
                  </w:divBdr>
                </w:div>
                <w:div w:id="1036657908">
                  <w:marLeft w:val="0"/>
                  <w:marRight w:val="0"/>
                  <w:marTop w:val="0"/>
                  <w:marBottom w:val="0"/>
                  <w:divBdr>
                    <w:top w:val="none" w:sz="0" w:space="0" w:color="auto"/>
                    <w:left w:val="none" w:sz="0" w:space="0" w:color="auto"/>
                    <w:bottom w:val="none" w:sz="0" w:space="0" w:color="auto"/>
                    <w:right w:val="none" w:sz="0" w:space="0" w:color="auto"/>
                  </w:divBdr>
                  <w:divsChild>
                    <w:div w:id="622153155">
                      <w:marLeft w:val="0"/>
                      <w:marRight w:val="0"/>
                      <w:marTop w:val="0"/>
                      <w:marBottom w:val="0"/>
                      <w:divBdr>
                        <w:top w:val="none" w:sz="0" w:space="0" w:color="auto"/>
                        <w:left w:val="none" w:sz="0" w:space="0" w:color="auto"/>
                        <w:bottom w:val="none" w:sz="0" w:space="0" w:color="auto"/>
                        <w:right w:val="none" w:sz="0" w:space="0" w:color="auto"/>
                      </w:divBdr>
                      <w:divsChild>
                        <w:div w:id="1797329900">
                          <w:marLeft w:val="0"/>
                          <w:marRight w:val="0"/>
                          <w:marTop w:val="0"/>
                          <w:marBottom w:val="0"/>
                          <w:divBdr>
                            <w:top w:val="none" w:sz="0" w:space="0" w:color="auto"/>
                            <w:left w:val="none" w:sz="0" w:space="0" w:color="auto"/>
                            <w:bottom w:val="none" w:sz="0" w:space="0" w:color="auto"/>
                            <w:right w:val="none" w:sz="0" w:space="0" w:color="auto"/>
                          </w:divBdr>
                          <w:divsChild>
                            <w:div w:id="106388526">
                              <w:marLeft w:val="0"/>
                              <w:marRight w:val="0"/>
                              <w:marTop w:val="0"/>
                              <w:marBottom w:val="0"/>
                              <w:divBdr>
                                <w:top w:val="none" w:sz="0" w:space="0" w:color="auto"/>
                                <w:left w:val="none" w:sz="0" w:space="0" w:color="auto"/>
                                <w:bottom w:val="none" w:sz="0" w:space="0" w:color="auto"/>
                                <w:right w:val="none" w:sz="0" w:space="0" w:color="auto"/>
                              </w:divBdr>
                            </w:div>
                          </w:divsChild>
                        </w:div>
                        <w:div w:id="82343121">
                          <w:marLeft w:val="0"/>
                          <w:marRight w:val="0"/>
                          <w:marTop w:val="0"/>
                          <w:marBottom w:val="0"/>
                          <w:divBdr>
                            <w:top w:val="none" w:sz="0" w:space="0" w:color="auto"/>
                            <w:left w:val="none" w:sz="0" w:space="0" w:color="auto"/>
                            <w:bottom w:val="none" w:sz="0" w:space="0" w:color="auto"/>
                            <w:right w:val="none" w:sz="0" w:space="0" w:color="auto"/>
                          </w:divBdr>
                          <w:divsChild>
                            <w:div w:id="1561749394">
                              <w:marLeft w:val="0"/>
                              <w:marRight w:val="0"/>
                              <w:marTop w:val="0"/>
                              <w:marBottom w:val="0"/>
                              <w:divBdr>
                                <w:top w:val="none" w:sz="0" w:space="0" w:color="auto"/>
                                <w:left w:val="none" w:sz="0" w:space="0" w:color="auto"/>
                                <w:bottom w:val="none" w:sz="0" w:space="0" w:color="auto"/>
                                <w:right w:val="none" w:sz="0" w:space="0" w:color="auto"/>
                              </w:divBdr>
                            </w:div>
                          </w:divsChild>
                        </w:div>
                        <w:div w:id="499783342">
                          <w:marLeft w:val="0"/>
                          <w:marRight w:val="0"/>
                          <w:marTop w:val="0"/>
                          <w:marBottom w:val="0"/>
                          <w:divBdr>
                            <w:top w:val="none" w:sz="0" w:space="0" w:color="auto"/>
                            <w:left w:val="none" w:sz="0" w:space="0" w:color="auto"/>
                            <w:bottom w:val="none" w:sz="0" w:space="0" w:color="auto"/>
                            <w:right w:val="none" w:sz="0" w:space="0" w:color="auto"/>
                          </w:divBdr>
                        </w:div>
                      </w:divsChild>
                    </w:div>
                    <w:div w:id="572280737">
                      <w:marLeft w:val="0"/>
                      <w:marRight w:val="0"/>
                      <w:marTop w:val="0"/>
                      <w:marBottom w:val="0"/>
                      <w:divBdr>
                        <w:top w:val="single" w:sz="4" w:space="0" w:color="000000"/>
                        <w:left w:val="single" w:sz="4" w:space="0" w:color="000000"/>
                        <w:bottom w:val="none" w:sz="0" w:space="0" w:color="auto"/>
                        <w:right w:val="single" w:sz="4" w:space="0" w:color="000000"/>
                      </w:divBdr>
                      <w:divsChild>
                        <w:div w:id="465393612">
                          <w:marLeft w:val="0"/>
                          <w:marRight w:val="0"/>
                          <w:marTop w:val="0"/>
                          <w:marBottom w:val="0"/>
                          <w:divBdr>
                            <w:top w:val="none" w:sz="0" w:space="0" w:color="auto"/>
                            <w:left w:val="none" w:sz="0" w:space="0" w:color="auto"/>
                            <w:bottom w:val="none" w:sz="0" w:space="0" w:color="auto"/>
                            <w:right w:val="none" w:sz="0" w:space="0" w:color="auto"/>
                          </w:divBdr>
                          <w:divsChild>
                            <w:div w:id="1004363097">
                              <w:marLeft w:val="0"/>
                              <w:marRight w:val="0"/>
                              <w:marTop w:val="0"/>
                              <w:marBottom w:val="0"/>
                              <w:divBdr>
                                <w:top w:val="none" w:sz="0" w:space="0" w:color="auto"/>
                                <w:left w:val="none" w:sz="0" w:space="0" w:color="auto"/>
                                <w:bottom w:val="single" w:sz="4" w:space="3" w:color="000000"/>
                                <w:right w:val="single" w:sz="4" w:space="3" w:color="000000"/>
                              </w:divBdr>
                              <w:divsChild>
                                <w:div w:id="1517621724">
                                  <w:marLeft w:val="0"/>
                                  <w:marRight w:val="0"/>
                                  <w:marTop w:val="0"/>
                                  <w:marBottom w:val="0"/>
                                  <w:divBdr>
                                    <w:top w:val="none" w:sz="0" w:space="0" w:color="auto"/>
                                    <w:left w:val="none" w:sz="0" w:space="0" w:color="auto"/>
                                    <w:bottom w:val="none" w:sz="0" w:space="0" w:color="auto"/>
                                    <w:right w:val="none" w:sz="0" w:space="0" w:color="auto"/>
                                  </w:divBdr>
                                </w:div>
                              </w:divsChild>
                            </w:div>
                            <w:div w:id="1985622126">
                              <w:marLeft w:val="0"/>
                              <w:marRight w:val="0"/>
                              <w:marTop w:val="0"/>
                              <w:marBottom w:val="0"/>
                              <w:divBdr>
                                <w:top w:val="none" w:sz="0" w:space="0" w:color="auto"/>
                                <w:left w:val="none" w:sz="0" w:space="0" w:color="auto"/>
                                <w:bottom w:val="single" w:sz="4" w:space="5" w:color="000000"/>
                                <w:right w:val="none" w:sz="0" w:space="0" w:color="auto"/>
                              </w:divBdr>
                              <w:divsChild>
                                <w:div w:id="1043752707">
                                  <w:marLeft w:val="0"/>
                                  <w:marRight w:val="0"/>
                                  <w:marTop w:val="0"/>
                                  <w:marBottom w:val="0"/>
                                  <w:divBdr>
                                    <w:top w:val="none" w:sz="0" w:space="0" w:color="auto"/>
                                    <w:left w:val="none" w:sz="0" w:space="0" w:color="auto"/>
                                    <w:bottom w:val="none" w:sz="0" w:space="0" w:color="auto"/>
                                    <w:right w:val="none" w:sz="0" w:space="0" w:color="auto"/>
                                  </w:divBdr>
                                </w:div>
                              </w:divsChild>
                            </w:div>
                            <w:div w:id="48959803">
                              <w:marLeft w:val="0"/>
                              <w:marRight w:val="0"/>
                              <w:marTop w:val="0"/>
                              <w:marBottom w:val="0"/>
                              <w:divBdr>
                                <w:top w:val="none" w:sz="0" w:space="0" w:color="auto"/>
                                <w:left w:val="single" w:sz="4" w:space="5" w:color="000000"/>
                                <w:bottom w:val="single" w:sz="4" w:space="5" w:color="000000"/>
                                <w:right w:val="none" w:sz="0" w:space="0" w:color="auto"/>
                              </w:divBdr>
                              <w:divsChild>
                                <w:div w:id="90785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2885649">
                          <w:marLeft w:val="0"/>
                          <w:marRight w:val="0"/>
                          <w:marTop w:val="0"/>
                          <w:marBottom w:val="0"/>
                          <w:divBdr>
                            <w:top w:val="none" w:sz="0" w:space="0" w:color="auto"/>
                            <w:left w:val="none" w:sz="0" w:space="0" w:color="auto"/>
                            <w:bottom w:val="none" w:sz="0" w:space="0" w:color="auto"/>
                            <w:right w:val="none" w:sz="0" w:space="0" w:color="auto"/>
                          </w:divBdr>
                          <w:divsChild>
                            <w:div w:id="1129057986">
                              <w:marLeft w:val="0"/>
                              <w:marRight w:val="0"/>
                              <w:marTop w:val="0"/>
                              <w:marBottom w:val="0"/>
                              <w:divBdr>
                                <w:top w:val="none" w:sz="0" w:space="0" w:color="auto"/>
                                <w:left w:val="none" w:sz="0" w:space="0" w:color="auto"/>
                                <w:bottom w:val="single" w:sz="4" w:space="3" w:color="000000"/>
                                <w:right w:val="single" w:sz="4" w:space="3" w:color="000000"/>
                              </w:divBdr>
                              <w:divsChild>
                                <w:div w:id="1508977358">
                                  <w:marLeft w:val="0"/>
                                  <w:marRight w:val="0"/>
                                  <w:marTop w:val="0"/>
                                  <w:marBottom w:val="0"/>
                                  <w:divBdr>
                                    <w:top w:val="none" w:sz="0" w:space="0" w:color="auto"/>
                                    <w:left w:val="none" w:sz="0" w:space="0" w:color="auto"/>
                                    <w:bottom w:val="none" w:sz="0" w:space="0" w:color="auto"/>
                                    <w:right w:val="none" w:sz="0" w:space="0" w:color="auto"/>
                                  </w:divBdr>
                                </w:div>
                              </w:divsChild>
                            </w:div>
                            <w:div w:id="1532264002">
                              <w:marLeft w:val="0"/>
                              <w:marRight w:val="0"/>
                              <w:marTop w:val="0"/>
                              <w:marBottom w:val="0"/>
                              <w:divBdr>
                                <w:top w:val="none" w:sz="0" w:space="0" w:color="auto"/>
                                <w:left w:val="none" w:sz="0" w:space="0" w:color="auto"/>
                                <w:bottom w:val="single" w:sz="4" w:space="5" w:color="000000"/>
                                <w:right w:val="none" w:sz="0" w:space="0" w:color="auto"/>
                              </w:divBdr>
                              <w:divsChild>
                                <w:div w:id="621883294">
                                  <w:marLeft w:val="0"/>
                                  <w:marRight w:val="0"/>
                                  <w:marTop w:val="0"/>
                                  <w:marBottom w:val="0"/>
                                  <w:divBdr>
                                    <w:top w:val="none" w:sz="0" w:space="0" w:color="auto"/>
                                    <w:left w:val="none" w:sz="0" w:space="0" w:color="auto"/>
                                    <w:bottom w:val="none" w:sz="0" w:space="0" w:color="auto"/>
                                    <w:right w:val="none" w:sz="0" w:space="0" w:color="auto"/>
                                  </w:divBdr>
                                </w:div>
                              </w:divsChild>
                            </w:div>
                            <w:div w:id="1852572687">
                              <w:marLeft w:val="0"/>
                              <w:marRight w:val="0"/>
                              <w:marTop w:val="0"/>
                              <w:marBottom w:val="0"/>
                              <w:divBdr>
                                <w:top w:val="none" w:sz="0" w:space="0" w:color="auto"/>
                                <w:left w:val="single" w:sz="4" w:space="5" w:color="000000"/>
                                <w:bottom w:val="single" w:sz="4" w:space="5" w:color="000000"/>
                                <w:right w:val="none" w:sz="0" w:space="0" w:color="auto"/>
                              </w:divBdr>
                              <w:divsChild>
                                <w:div w:id="1298419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850073">
                          <w:marLeft w:val="0"/>
                          <w:marRight w:val="0"/>
                          <w:marTop w:val="0"/>
                          <w:marBottom w:val="0"/>
                          <w:divBdr>
                            <w:top w:val="none" w:sz="0" w:space="0" w:color="auto"/>
                            <w:left w:val="none" w:sz="0" w:space="0" w:color="auto"/>
                            <w:bottom w:val="none" w:sz="0" w:space="0" w:color="auto"/>
                            <w:right w:val="none" w:sz="0" w:space="0" w:color="auto"/>
                          </w:divBdr>
                          <w:divsChild>
                            <w:div w:id="1880579874">
                              <w:marLeft w:val="0"/>
                              <w:marRight w:val="0"/>
                              <w:marTop w:val="0"/>
                              <w:marBottom w:val="0"/>
                              <w:divBdr>
                                <w:top w:val="none" w:sz="0" w:space="0" w:color="auto"/>
                                <w:left w:val="none" w:sz="0" w:space="0" w:color="auto"/>
                                <w:bottom w:val="single" w:sz="4" w:space="3" w:color="000000"/>
                                <w:right w:val="single" w:sz="4" w:space="3" w:color="000000"/>
                              </w:divBdr>
                              <w:divsChild>
                                <w:div w:id="1426804998">
                                  <w:marLeft w:val="0"/>
                                  <w:marRight w:val="0"/>
                                  <w:marTop w:val="0"/>
                                  <w:marBottom w:val="0"/>
                                  <w:divBdr>
                                    <w:top w:val="none" w:sz="0" w:space="0" w:color="auto"/>
                                    <w:left w:val="none" w:sz="0" w:space="0" w:color="auto"/>
                                    <w:bottom w:val="none" w:sz="0" w:space="0" w:color="auto"/>
                                    <w:right w:val="none" w:sz="0" w:space="0" w:color="auto"/>
                                  </w:divBdr>
                                </w:div>
                              </w:divsChild>
                            </w:div>
                            <w:div w:id="1225680783">
                              <w:marLeft w:val="0"/>
                              <w:marRight w:val="0"/>
                              <w:marTop w:val="0"/>
                              <w:marBottom w:val="0"/>
                              <w:divBdr>
                                <w:top w:val="none" w:sz="0" w:space="0" w:color="auto"/>
                                <w:left w:val="none" w:sz="0" w:space="0" w:color="auto"/>
                                <w:bottom w:val="single" w:sz="4" w:space="5" w:color="000000"/>
                                <w:right w:val="none" w:sz="0" w:space="0" w:color="auto"/>
                              </w:divBdr>
                              <w:divsChild>
                                <w:div w:id="1328829087">
                                  <w:marLeft w:val="0"/>
                                  <w:marRight w:val="0"/>
                                  <w:marTop w:val="0"/>
                                  <w:marBottom w:val="0"/>
                                  <w:divBdr>
                                    <w:top w:val="none" w:sz="0" w:space="0" w:color="auto"/>
                                    <w:left w:val="none" w:sz="0" w:space="0" w:color="auto"/>
                                    <w:bottom w:val="none" w:sz="0" w:space="0" w:color="auto"/>
                                    <w:right w:val="none" w:sz="0" w:space="0" w:color="auto"/>
                                  </w:divBdr>
                                </w:div>
                              </w:divsChild>
                            </w:div>
                            <w:div w:id="373967781">
                              <w:marLeft w:val="0"/>
                              <w:marRight w:val="0"/>
                              <w:marTop w:val="0"/>
                              <w:marBottom w:val="0"/>
                              <w:divBdr>
                                <w:top w:val="none" w:sz="0" w:space="0" w:color="auto"/>
                                <w:left w:val="single" w:sz="4" w:space="5" w:color="000000"/>
                                <w:bottom w:val="single" w:sz="4" w:space="5" w:color="000000"/>
                                <w:right w:val="none" w:sz="0" w:space="0" w:color="auto"/>
                              </w:divBdr>
                              <w:divsChild>
                                <w:div w:id="14771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8316892">
                      <w:marLeft w:val="0"/>
                      <w:marRight w:val="0"/>
                      <w:marTop w:val="0"/>
                      <w:marBottom w:val="0"/>
                      <w:divBdr>
                        <w:top w:val="none" w:sz="0" w:space="0" w:color="auto"/>
                        <w:left w:val="none" w:sz="0" w:space="0" w:color="auto"/>
                        <w:bottom w:val="none" w:sz="0" w:space="0" w:color="auto"/>
                        <w:right w:val="none" w:sz="0" w:space="0" w:color="auto"/>
                      </w:divBdr>
                      <w:divsChild>
                        <w:div w:id="1824614615">
                          <w:marLeft w:val="0"/>
                          <w:marRight w:val="0"/>
                          <w:marTop w:val="0"/>
                          <w:marBottom w:val="0"/>
                          <w:divBdr>
                            <w:top w:val="none" w:sz="0" w:space="0" w:color="auto"/>
                            <w:left w:val="none" w:sz="0" w:space="0" w:color="auto"/>
                            <w:bottom w:val="none" w:sz="0" w:space="0" w:color="auto"/>
                            <w:right w:val="none" w:sz="0" w:space="0" w:color="auto"/>
                          </w:divBdr>
                          <w:divsChild>
                            <w:div w:id="1928422540">
                              <w:marLeft w:val="0"/>
                              <w:marRight w:val="0"/>
                              <w:marTop w:val="0"/>
                              <w:marBottom w:val="0"/>
                              <w:divBdr>
                                <w:top w:val="none" w:sz="0" w:space="0" w:color="auto"/>
                                <w:left w:val="none" w:sz="0" w:space="0" w:color="auto"/>
                                <w:bottom w:val="none" w:sz="0" w:space="0" w:color="auto"/>
                                <w:right w:val="none" w:sz="0" w:space="0" w:color="auto"/>
                              </w:divBdr>
                            </w:div>
                          </w:divsChild>
                        </w:div>
                        <w:div w:id="869494000">
                          <w:marLeft w:val="0"/>
                          <w:marRight w:val="0"/>
                          <w:marTop w:val="0"/>
                          <w:marBottom w:val="0"/>
                          <w:divBdr>
                            <w:top w:val="none" w:sz="0" w:space="0" w:color="auto"/>
                            <w:left w:val="none" w:sz="0" w:space="0" w:color="auto"/>
                            <w:bottom w:val="none" w:sz="0" w:space="0" w:color="auto"/>
                            <w:right w:val="none" w:sz="0" w:space="0" w:color="auto"/>
                          </w:divBdr>
                        </w:div>
                      </w:divsChild>
                    </w:div>
                    <w:div w:id="102851185">
                      <w:marLeft w:val="0"/>
                      <w:marRight w:val="0"/>
                      <w:marTop w:val="0"/>
                      <w:marBottom w:val="0"/>
                      <w:divBdr>
                        <w:top w:val="single" w:sz="4" w:space="0" w:color="000000"/>
                        <w:left w:val="single" w:sz="4" w:space="0" w:color="000000"/>
                        <w:bottom w:val="none" w:sz="0" w:space="0" w:color="auto"/>
                        <w:right w:val="single" w:sz="4" w:space="0" w:color="000000"/>
                      </w:divBdr>
                      <w:divsChild>
                        <w:div w:id="1271472960">
                          <w:marLeft w:val="0"/>
                          <w:marRight w:val="0"/>
                          <w:marTop w:val="0"/>
                          <w:marBottom w:val="0"/>
                          <w:divBdr>
                            <w:top w:val="none" w:sz="0" w:space="0" w:color="auto"/>
                            <w:left w:val="none" w:sz="0" w:space="0" w:color="auto"/>
                            <w:bottom w:val="none" w:sz="0" w:space="0" w:color="auto"/>
                            <w:right w:val="none" w:sz="0" w:space="0" w:color="auto"/>
                          </w:divBdr>
                          <w:divsChild>
                            <w:div w:id="1365978306">
                              <w:marLeft w:val="0"/>
                              <w:marRight w:val="0"/>
                              <w:marTop w:val="0"/>
                              <w:marBottom w:val="0"/>
                              <w:divBdr>
                                <w:top w:val="none" w:sz="0" w:space="0" w:color="auto"/>
                                <w:left w:val="none" w:sz="0" w:space="0" w:color="auto"/>
                                <w:bottom w:val="single" w:sz="4" w:space="5" w:color="000000"/>
                                <w:right w:val="none" w:sz="0" w:space="0" w:color="auto"/>
                              </w:divBdr>
                              <w:divsChild>
                                <w:div w:id="881140480">
                                  <w:marLeft w:val="0"/>
                                  <w:marRight w:val="0"/>
                                  <w:marTop w:val="0"/>
                                  <w:marBottom w:val="0"/>
                                  <w:divBdr>
                                    <w:top w:val="none" w:sz="0" w:space="0" w:color="auto"/>
                                    <w:left w:val="none" w:sz="0" w:space="0" w:color="auto"/>
                                    <w:bottom w:val="none" w:sz="0" w:space="0" w:color="auto"/>
                                    <w:right w:val="none" w:sz="0" w:space="0" w:color="auto"/>
                                  </w:divBdr>
                                </w:div>
                              </w:divsChild>
                            </w:div>
                            <w:div w:id="681509917">
                              <w:marLeft w:val="0"/>
                              <w:marRight w:val="0"/>
                              <w:marTop w:val="0"/>
                              <w:marBottom w:val="0"/>
                              <w:divBdr>
                                <w:top w:val="none" w:sz="0" w:space="0" w:color="auto"/>
                                <w:left w:val="single" w:sz="4" w:space="5" w:color="000000"/>
                                <w:bottom w:val="single" w:sz="4" w:space="5" w:color="000000"/>
                                <w:right w:val="none" w:sz="0" w:space="0" w:color="auto"/>
                              </w:divBdr>
                              <w:divsChild>
                                <w:div w:id="437216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2387757">
                          <w:marLeft w:val="0"/>
                          <w:marRight w:val="0"/>
                          <w:marTop w:val="0"/>
                          <w:marBottom w:val="0"/>
                          <w:divBdr>
                            <w:top w:val="none" w:sz="0" w:space="0" w:color="auto"/>
                            <w:left w:val="none" w:sz="0" w:space="0" w:color="auto"/>
                            <w:bottom w:val="none" w:sz="0" w:space="0" w:color="auto"/>
                            <w:right w:val="none" w:sz="0" w:space="0" w:color="auto"/>
                          </w:divBdr>
                          <w:divsChild>
                            <w:div w:id="177352072">
                              <w:marLeft w:val="0"/>
                              <w:marRight w:val="0"/>
                              <w:marTop w:val="0"/>
                              <w:marBottom w:val="0"/>
                              <w:divBdr>
                                <w:top w:val="none" w:sz="0" w:space="0" w:color="auto"/>
                                <w:left w:val="none" w:sz="0" w:space="0" w:color="auto"/>
                                <w:bottom w:val="single" w:sz="4" w:space="5" w:color="000000"/>
                                <w:right w:val="none" w:sz="0" w:space="0" w:color="auto"/>
                              </w:divBdr>
                              <w:divsChild>
                                <w:div w:id="1444110139">
                                  <w:marLeft w:val="0"/>
                                  <w:marRight w:val="0"/>
                                  <w:marTop w:val="0"/>
                                  <w:marBottom w:val="0"/>
                                  <w:divBdr>
                                    <w:top w:val="none" w:sz="0" w:space="0" w:color="auto"/>
                                    <w:left w:val="none" w:sz="0" w:space="0" w:color="auto"/>
                                    <w:bottom w:val="none" w:sz="0" w:space="0" w:color="auto"/>
                                    <w:right w:val="none" w:sz="0" w:space="0" w:color="auto"/>
                                  </w:divBdr>
                                </w:div>
                              </w:divsChild>
                            </w:div>
                            <w:div w:id="1859351523">
                              <w:marLeft w:val="0"/>
                              <w:marRight w:val="0"/>
                              <w:marTop w:val="0"/>
                              <w:marBottom w:val="0"/>
                              <w:divBdr>
                                <w:top w:val="none" w:sz="0" w:space="0" w:color="auto"/>
                                <w:left w:val="single" w:sz="4" w:space="5" w:color="000000"/>
                                <w:bottom w:val="single" w:sz="4" w:space="5" w:color="000000"/>
                                <w:right w:val="none" w:sz="0" w:space="0" w:color="auto"/>
                              </w:divBdr>
                              <w:divsChild>
                                <w:div w:id="1028532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119783">
                          <w:marLeft w:val="0"/>
                          <w:marRight w:val="0"/>
                          <w:marTop w:val="0"/>
                          <w:marBottom w:val="0"/>
                          <w:divBdr>
                            <w:top w:val="none" w:sz="0" w:space="0" w:color="auto"/>
                            <w:left w:val="none" w:sz="0" w:space="0" w:color="auto"/>
                            <w:bottom w:val="none" w:sz="0" w:space="0" w:color="auto"/>
                            <w:right w:val="none" w:sz="0" w:space="0" w:color="auto"/>
                          </w:divBdr>
                          <w:divsChild>
                            <w:div w:id="1257909323">
                              <w:marLeft w:val="0"/>
                              <w:marRight w:val="0"/>
                              <w:marTop w:val="0"/>
                              <w:marBottom w:val="0"/>
                              <w:divBdr>
                                <w:top w:val="none" w:sz="0" w:space="0" w:color="auto"/>
                                <w:left w:val="none" w:sz="0" w:space="0" w:color="auto"/>
                                <w:bottom w:val="single" w:sz="4" w:space="5" w:color="000000"/>
                                <w:right w:val="none" w:sz="0" w:space="0" w:color="auto"/>
                              </w:divBdr>
                              <w:divsChild>
                                <w:div w:id="1886746824">
                                  <w:marLeft w:val="0"/>
                                  <w:marRight w:val="0"/>
                                  <w:marTop w:val="0"/>
                                  <w:marBottom w:val="0"/>
                                  <w:divBdr>
                                    <w:top w:val="none" w:sz="0" w:space="0" w:color="auto"/>
                                    <w:left w:val="none" w:sz="0" w:space="0" w:color="auto"/>
                                    <w:bottom w:val="none" w:sz="0" w:space="0" w:color="auto"/>
                                    <w:right w:val="none" w:sz="0" w:space="0" w:color="auto"/>
                                  </w:divBdr>
                                </w:div>
                              </w:divsChild>
                            </w:div>
                            <w:div w:id="1729571363">
                              <w:marLeft w:val="0"/>
                              <w:marRight w:val="0"/>
                              <w:marTop w:val="0"/>
                              <w:marBottom w:val="0"/>
                              <w:divBdr>
                                <w:top w:val="none" w:sz="0" w:space="0" w:color="auto"/>
                                <w:left w:val="single" w:sz="4" w:space="5" w:color="000000"/>
                                <w:bottom w:val="single" w:sz="4" w:space="5" w:color="000000"/>
                                <w:right w:val="none" w:sz="0" w:space="0" w:color="auto"/>
                              </w:divBdr>
                              <w:divsChild>
                                <w:div w:id="1402754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9502082">
                          <w:marLeft w:val="0"/>
                          <w:marRight w:val="0"/>
                          <w:marTop w:val="0"/>
                          <w:marBottom w:val="0"/>
                          <w:divBdr>
                            <w:top w:val="none" w:sz="0" w:space="0" w:color="auto"/>
                            <w:left w:val="none" w:sz="0" w:space="0" w:color="auto"/>
                            <w:bottom w:val="none" w:sz="0" w:space="0" w:color="auto"/>
                            <w:right w:val="none" w:sz="0" w:space="0" w:color="auto"/>
                          </w:divBdr>
                          <w:divsChild>
                            <w:div w:id="1976137216">
                              <w:marLeft w:val="0"/>
                              <w:marRight w:val="0"/>
                              <w:marTop w:val="0"/>
                              <w:marBottom w:val="0"/>
                              <w:divBdr>
                                <w:top w:val="none" w:sz="0" w:space="0" w:color="auto"/>
                                <w:left w:val="none" w:sz="0" w:space="0" w:color="auto"/>
                                <w:bottom w:val="single" w:sz="4" w:space="5" w:color="000000"/>
                                <w:right w:val="none" w:sz="0" w:space="0" w:color="auto"/>
                              </w:divBdr>
                              <w:divsChild>
                                <w:div w:id="679428294">
                                  <w:marLeft w:val="0"/>
                                  <w:marRight w:val="0"/>
                                  <w:marTop w:val="0"/>
                                  <w:marBottom w:val="0"/>
                                  <w:divBdr>
                                    <w:top w:val="none" w:sz="0" w:space="0" w:color="auto"/>
                                    <w:left w:val="none" w:sz="0" w:space="0" w:color="auto"/>
                                    <w:bottom w:val="none" w:sz="0" w:space="0" w:color="auto"/>
                                    <w:right w:val="none" w:sz="0" w:space="0" w:color="auto"/>
                                  </w:divBdr>
                                </w:div>
                              </w:divsChild>
                            </w:div>
                            <w:div w:id="2116172744">
                              <w:marLeft w:val="0"/>
                              <w:marRight w:val="0"/>
                              <w:marTop w:val="0"/>
                              <w:marBottom w:val="0"/>
                              <w:divBdr>
                                <w:top w:val="none" w:sz="0" w:space="0" w:color="auto"/>
                                <w:left w:val="single" w:sz="4" w:space="5" w:color="000000"/>
                                <w:bottom w:val="single" w:sz="4" w:space="5" w:color="000000"/>
                                <w:right w:val="none" w:sz="0" w:space="0" w:color="auto"/>
                              </w:divBdr>
                              <w:divsChild>
                                <w:div w:id="152375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29757284">
      <w:bodyDiv w:val="1"/>
      <w:marLeft w:val="0"/>
      <w:marRight w:val="0"/>
      <w:marTop w:val="0"/>
      <w:marBottom w:val="0"/>
      <w:divBdr>
        <w:top w:val="none" w:sz="0" w:space="0" w:color="auto"/>
        <w:left w:val="none" w:sz="0" w:space="0" w:color="auto"/>
        <w:bottom w:val="none" w:sz="0" w:space="0" w:color="auto"/>
        <w:right w:val="none" w:sz="0" w:space="0" w:color="auto"/>
      </w:divBdr>
      <w:divsChild>
        <w:div w:id="1942493994">
          <w:marLeft w:val="0"/>
          <w:marRight w:val="0"/>
          <w:marTop w:val="0"/>
          <w:marBottom w:val="0"/>
          <w:divBdr>
            <w:top w:val="none" w:sz="0" w:space="0" w:color="auto"/>
            <w:left w:val="none" w:sz="0" w:space="0" w:color="auto"/>
            <w:bottom w:val="none" w:sz="0" w:space="0" w:color="auto"/>
            <w:right w:val="none" w:sz="0" w:space="0" w:color="auto"/>
          </w:divBdr>
          <w:divsChild>
            <w:div w:id="1487672001">
              <w:marLeft w:val="0"/>
              <w:marRight w:val="0"/>
              <w:marTop w:val="0"/>
              <w:marBottom w:val="0"/>
              <w:divBdr>
                <w:top w:val="none" w:sz="0" w:space="0" w:color="auto"/>
                <w:left w:val="none" w:sz="0" w:space="0" w:color="auto"/>
                <w:bottom w:val="none" w:sz="0" w:space="0" w:color="auto"/>
                <w:right w:val="none" w:sz="0" w:space="0" w:color="auto"/>
              </w:divBdr>
              <w:divsChild>
                <w:div w:id="93718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2106870">
      <w:bodyDiv w:val="1"/>
      <w:marLeft w:val="0"/>
      <w:marRight w:val="0"/>
      <w:marTop w:val="0"/>
      <w:marBottom w:val="0"/>
      <w:divBdr>
        <w:top w:val="none" w:sz="0" w:space="0" w:color="auto"/>
        <w:left w:val="none" w:sz="0" w:space="0" w:color="auto"/>
        <w:bottom w:val="none" w:sz="0" w:space="0" w:color="auto"/>
        <w:right w:val="none" w:sz="0" w:space="0" w:color="auto"/>
      </w:divBdr>
      <w:divsChild>
        <w:div w:id="359018033">
          <w:marLeft w:val="0"/>
          <w:marRight w:val="0"/>
          <w:marTop w:val="0"/>
          <w:marBottom w:val="0"/>
          <w:divBdr>
            <w:top w:val="none" w:sz="0" w:space="0" w:color="auto"/>
            <w:left w:val="none" w:sz="0" w:space="0" w:color="auto"/>
            <w:bottom w:val="none" w:sz="0" w:space="0" w:color="auto"/>
            <w:right w:val="none" w:sz="0" w:space="0" w:color="auto"/>
          </w:divBdr>
          <w:divsChild>
            <w:div w:id="655378100">
              <w:marLeft w:val="0"/>
              <w:marRight w:val="0"/>
              <w:marTop w:val="0"/>
              <w:marBottom w:val="0"/>
              <w:divBdr>
                <w:top w:val="none" w:sz="0" w:space="0" w:color="auto"/>
                <w:left w:val="none" w:sz="0" w:space="0" w:color="auto"/>
                <w:bottom w:val="none" w:sz="0" w:space="0" w:color="auto"/>
                <w:right w:val="none" w:sz="0" w:space="0" w:color="auto"/>
              </w:divBdr>
              <w:divsChild>
                <w:div w:id="1494563802">
                  <w:marLeft w:val="104"/>
                  <w:marRight w:val="0"/>
                  <w:marTop w:val="125"/>
                  <w:marBottom w:val="0"/>
                  <w:divBdr>
                    <w:top w:val="none" w:sz="0" w:space="0" w:color="auto"/>
                    <w:left w:val="none" w:sz="0" w:space="0" w:color="auto"/>
                    <w:bottom w:val="none" w:sz="0" w:space="0" w:color="auto"/>
                    <w:right w:val="none" w:sz="0" w:space="0" w:color="auto"/>
                  </w:divBdr>
                  <w:divsChild>
                    <w:div w:id="423845466">
                      <w:marLeft w:val="0"/>
                      <w:marRight w:val="0"/>
                      <w:marTop w:val="0"/>
                      <w:marBottom w:val="0"/>
                      <w:divBdr>
                        <w:top w:val="none" w:sz="0" w:space="0" w:color="auto"/>
                        <w:left w:val="none" w:sz="0" w:space="0" w:color="auto"/>
                        <w:bottom w:val="none" w:sz="0" w:space="0" w:color="auto"/>
                        <w:right w:val="none" w:sz="0" w:space="0" w:color="auto"/>
                      </w:divBdr>
                      <w:divsChild>
                        <w:div w:id="1969698150">
                          <w:marLeft w:val="0"/>
                          <w:marRight w:val="0"/>
                          <w:marTop w:val="0"/>
                          <w:marBottom w:val="0"/>
                          <w:divBdr>
                            <w:top w:val="none" w:sz="0" w:space="0" w:color="auto"/>
                            <w:left w:val="none" w:sz="0" w:space="0" w:color="auto"/>
                            <w:bottom w:val="none" w:sz="0" w:space="0" w:color="auto"/>
                            <w:right w:val="none" w:sz="0" w:space="0" w:color="auto"/>
                          </w:divBdr>
                          <w:divsChild>
                            <w:div w:id="1185559288">
                              <w:marLeft w:val="0"/>
                              <w:marRight w:val="522"/>
                              <w:marTop w:val="209"/>
                              <w:marBottom w:val="0"/>
                              <w:divBdr>
                                <w:top w:val="none" w:sz="0" w:space="0" w:color="auto"/>
                                <w:left w:val="none" w:sz="0" w:space="0" w:color="auto"/>
                                <w:bottom w:val="none" w:sz="0" w:space="0" w:color="auto"/>
                                <w:right w:val="none" w:sz="0" w:space="0" w:color="auto"/>
                              </w:divBdr>
                              <w:divsChild>
                                <w:div w:id="1382947869">
                                  <w:marLeft w:val="0"/>
                                  <w:marRight w:val="0"/>
                                  <w:marTop w:val="0"/>
                                  <w:marBottom w:val="0"/>
                                  <w:divBdr>
                                    <w:top w:val="none" w:sz="0" w:space="0" w:color="auto"/>
                                    <w:left w:val="none" w:sz="0" w:space="0" w:color="auto"/>
                                    <w:bottom w:val="none" w:sz="0" w:space="0" w:color="auto"/>
                                    <w:right w:val="none" w:sz="0" w:space="0" w:color="auto"/>
                                  </w:divBdr>
                                  <w:divsChild>
                                    <w:div w:id="2104523592">
                                      <w:marLeft w:val="0"/>
                                      <w:marRight w:val="0"/>
                                      <w:marTop w:val="0"/>
                                      <w:marBottom w:val="0"/>
                                      <w:divBdr>
                                        <w:top w:val="none" w:sz="0" w:space="0" w:color="auto"/>
                                        <w:left w:val="none" w:sz="0" w:space="0" w:color="auto"/>
                                        <w:bottom w:val="none" w:sz="0" w:space="0" w:color="auto"/>
                                        <w:right w:val="none" w:sz="0" w:space="0" w:color="auto"/>
                                      </w:divBdr>
                                    </w:div>
                                    <w:div w:id="424806693">
                                      <w:marLeft w:val="0"/>
                                      <w:marRight w:val="0"/>
                                      <w:marTop w:val="31"/>
                                      <w:marBottom w:val="0"/>
                                      <w:divBdr>
                                        <w:top w:val="none" w:sz="0" w:space="0" w:color="auto"/>
                                        <w:left w:val="none" w:sz="0" w:space="0" w:color="auto"/>
                                        <w:bottom w:val="none" w:sz="0" w:space="0" w:color="auto"/>
                                        <w:right w:val="none" w:sz="0" w:space="0" w:color="auto"/>
                                      </w:divBdr>
                                    </w:div>
                                  </w:divsChild>
                                </w:div>
                                <w:div w:id="410737062">
                                  <w:marLeft w:val="0"/>
                                  <w:marRight w:val="0"/>
                                  <w:marTop w:val="0"/>
                                  <w:marBottom w:val="0"/>
                                  <w:divBdr>
                                    <w:top w:val="none" w:sz="0" w:space="0" w:color="auto"/>
                                    <w:left w:val="none" w:sz="0" w:space="0" w:color="auto"/>
                                    <w:bottom w:val="none" w:sz="0" w:space="0" w:color="auto"/>
                                    <w:right w:val="none" w:sz="0" w:space="0" w:color="auto"/>
                                  </w:divBdr>
                                </w:div>
                              </w:divsChild>
                            </w:div>
                            <w:div w:id="1969507429">
                              <w:marLeft w:val="0"/>
                              <w:marRight w:val="522"/>
                              <w:marTop w:val="209"/>
                              <w:marBottom w:val="0"/>
                              <w:divBdr>
                                <w:top w:val="none" w:sz="0" w:space="0" w:color="auto"/>
                                <w:left w:val="none" w:sz="0" w:space="0" w:color="auto"/>
                                <w:bottom w:val="none" w:sz="0" w:space="0" w:color="auto"/>
                                <w:right w:val="none" w:sz="0" w:space="0" w:color="auto"/>
                              </w:divBdr>
                              <w:divsChild>
                                <w:div w:id="1906648067">
                                  <w:marLeft w:val="0"/>
                                  <w:marRight w:val="0"/>
                                  <w:marTop w:val="0"/>
                                  <w:marBottom w:val="0"/>
                                  <w:divBdr>
                                    <w:top w:val="none" w:sz="0" w:space="0" w:color="auto"/>
                                    <w:left w:val="none" w:sz="0" w:space="0" w:color="auto"/>
                                    <w:bottom w:val="none" w:sz="0" w:space="0" w:color="auto"/>
                                    <w:right w:val="none" w:sz="0" w:space="0" w:color="auto"/>
                                  </w:divBdr>
                                  <w:divsChild>
                                    <w:div w:id="1874611157">
                                      <w:marLeft w:val="0"/>
                                      <w:marRight w:val="0"/>
                                      <w:marTop w:val="0"/>
                                      <w:marBottom w:val="0"/>
                                      <w:divBdr>
                                        <w:top w:val="none" w:sz="0" w:space="0" w:color="auto"/>
                                        <w:left w:val="none" w:sz="0" w:space="0" w:color="auto"/>
                                        <w:bottom w:val="none" w:sz="0" w:space="0" w:color="auto"/>
                                        <w:right w:val="none" w:sz="0" w:space="0" w:color="auto"/>
                                      </w:divBdr>
                                    </w:div>
                                    <w:div w:id="1091586563">
                                      <w:marLeft w:val="0"/>
                                      <w:marRight w:val="0"/>
                                      <w:marTop w:val="31"/>
                                      <w:marBottom w:val="0"/>
                                      <w:divBdr>
                                        <w:top w:val="none" w:sz="0" w:space="0" w:color="auto"/>
                                        <w:left w:val="none" w:sz="0" w:space="0" w:color="auto"/>
                                        <w:bottom w:val="none" w:sz="0" w:space="0" w:color="auto"/>
                                        <w:right w:val="none" w:sz="0" w:space="0" w:color="auto"/>
                                      </w:divBdr>
                                    </w:div>
                                  </w:divsChild>
                                </w:div>
                                <w:div w:id="337537618">
                                  <w:marLeft w:val="0"/>
                                  <w:marRight w:val="0"/>
                                  <w:marTop w:val="0"/>
                                  <w:marBottom w:val="0"/>
                                  <w:divBdr>
                                    <w:top w:val="none" w:sz="0" w:space="0" w:color="auto"/>
                                    <w:left w:val="none" w:sz="0" w:space="0" w:color="auto"/>
                                    <w:bottom w:val="none" w:sz="0" w:space="0" w:color="auto"/>
                                    <w:right w:val="none" w:sz="0" w:space="0" w:color="auto"/>
                                  </w:divBdr>
                                </w:div>
                              </w:divsChild>
                            </w:div>
                            <w:div w:id="630674276">
                              <w:marLeft w:val="0"/>
                              <w:marRight w:val="522"/>
                              <w:marTop w:val="209"/>
                              <w:marBottom w:val="0"/>
                              <w:divBdr>
                                <w:top w:val="none" w:sz="0" w:space="0" w:color="auto"/>
                                <w:left w:val="none" w:sz="0" w:space="0" w:color="auto"/>
                                <w:bottom w:val="none" w:sz="0" w:space="0" w:color="auto"/>
                                <w:right w:val="none" w:sz="0" w:space="0" w:color="auto"/>
                              </w:divBdr>
                              <w:divsChild>
                                <w:div w:id="654534264">
                                  <w:marLeft w:val="0"/>
                                  <w:marRight w:val="0"/>
                                  <w:marTop w:val="0"/>
                                  <w:marBottom w:val="0"/>
                                  <w:divBdr>
                                    <w:top w:val="none" w:sz="0" w:space="0" w:color="auto"/>
                                    <w:left w:val="none" w:sz="0" w:space="0" w:color="auto"/>
                                    <w:bottom w:val="none" w:sz="0" w:space="0" w:color="auto"/>
                                    <w:right w:val="none" w:sz="0" w:space="0" w:color="auto"/>
                                  </w:divBdr>
                                  <w:divsChild>
                                    <w:div w:id="1306160152">
                                      <w:marLeft w:val="0"/>
                                      <w:marRight w:val="0"/>
                                      <w:marTop w:val="0"/>
                                      <w:marBottom w:val="0"/>
                                      <w:divBdr>
                                        <w:top w:val="none" w:sz="0" w:space="0" w:color="auto"/>
                                        <w:left w:val="none" w:sz="0" w:space="0" w:color="auto"/>
                                        <w:bottom w:val="none" w:sz="0" w:space="0" w:color="auto"/>
                                        <w:right w:val="none" w:sz="0" w:space="0" w:color="auto"/>
                                      </w:divBdr>
                                    </w:div>
                                    <w:div w:id="1891113236">
                                      <w:marLeft w:val="0"/>
                                      <w:marRight w:val="0"/>
                                      <w:marTop w:val="31"/>
                                      <w:marBottom w:val="0"/>
                                      <w:divBdr>
                                        <w:top w:val="none" w:sz="0" w:space="0" w:color="auto"/>
                                        <w:left w:val="none" w:sz="0" w:space="0" w:color="auto"/>
                                        <w:bottom w:val="none" w:sz="0" w:space="0" w:color="auto"/>
                                        <w:right w:val="none" w:sz="0" w:space="0" w:color="auto"/>
                                      </w:divBdr>
                                    </w:div>
                                  </w:divsChild>
                                </w:div>
                                <w:div w:id="801114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74736106">
      <w:bodyDiv w:val="1"/>
      <w:marLeft w:val="0"/>
      <w:marRight w:val="0"/>
      <w:marTop w:val="0"/>
      <w:marBottom w:val="0"/>
      <w:divBdr>
        <w:top w:val="none" w:sz="0" w:space="0" w:color="auto"/>
        <w:left w:val="none" w:sz="0" w:space="0" w:color="auto"/>
        <w:bottom w:val="none" w:sz="0" w:space="0" w:color="auto"/>
        <w:right w:val="none" w:sz="0" w:space="0" w:color="auto"/>
      </w:divBdr>
      <w:divsChild>
        <w:div w:id="117339232">
          <w:marLeft w:val="0"/>
          <w:marRight w:val="0"/>
          <w:marTop w:val="0"/>
          <w:marBottom w:val="0"/>
          <w:divBdr>
            <w:top w:val="none" w:sz="0" w:space="0" w:color="auto"/>
            <w:left w:val="none" w:sz="0" w:space="0" w:color="auto"/>
            <w:bottom w:val="none" w:sz="0" w:space="0" w:color="auto"/>
            <w:right w:val="none" w:sz="0" w:space="0" w:color="auto"/>
          </w:divBdr>
          <w:divsChild>
            <w:div w:id="1846284870">
              <w:marLeft w:val="0"/>
              <w:marRight w:val="0"/>
              <w:marTop w:val="0"/>
              <w:marBottom w:val="0"/>
              <w:divBdr>
                <w:top w:val="none" w:sz="0" w:space="0" w:color="auto"/>
                <w:left w:val="none" w:sz="0" w:space="0" w:color="auto"/>
                <w:bottom w:val="none" w:sz="0" w:space="0" w:color="auto"/>
                <w:right w:val="none" w:sz="0" w:space="0" w:color="auto"/>
              </w:divBdr>
              <w:divsChild>
                <w:div w:id="1371875420">
                  <w:marLeft w:val="104"/>
                  <w:marRight w:val="0"/>
                  <w:marTop w:val="125"/>
                  <w:marBottom w:val="0"/>
                  <w:divBdr>
                    <w:top w:val="none" w:sz="0" w:space="0" w:color="auto"/>
                    <w:left w:val="none" w:sz="0" w:space="0" w:color="auto"/>
                    <w:bottom w:val="none" w:sz="0" w:space="0" w:color="auto"/>
                    <w:right w:val="none" w:sz="0" w:space="0" w:color="auto"/>
                  </w:divBdr>
                  <w:divsChild>
                    <w:div w:id="1374385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5760268">
      <w:bodyDiv w:val="1"/>
      <w:marLeft w:val="0"/>
      <w:marRight w:val="0"/>
      <w:marTop w:val="0"/>
      <w:marBottom w:val="0"/>
      <w:divBdr>
        <w:top w:val="none" w:sz="0" w:space="0" w:color="auto"/>
        <w:left w:val="none" w:sz="0" w:space="0" w:color="auto"/>
        <w:bottom w:val="none" w:sz="0" w:space="0" w:color="auto"/>
        <w:right w:val="none" w:sz="0" w:space="0" w:color="auto"/>
      </w:divBdr>
      <w:divsChild>
        <w:div w:id="1920406632">
          <w:marLeft w:val="0"/>
          <w:marRight w:val="0"/>
          <w:marTop w:val="0"/>
          <w:marBottom w:val="0"/>
          <w:divBdr>
            <w:top w:val="none" w:sz="0" w:space="0" w:color="auto"/>
            <w:left w:val="none" w:sz="0" w:space="0" w:color="auto"/>
            <w:bottom w:val="none" w:sz="0" w:space="0" w:color="auto"/>
            <w:right w:val="none" w:sz="0" w:space="0" w:color="auto"/>
          </w:divBdr>
          <w:divsChild>
            <w:div w:id="1148130825">
              <w:marLeft w:val="0"/>
              <w:marRight w:val="0"/>
              <w:marTop w:val="0"/>
              <w:marBottom w:val="0"/>
              <w:divBdr>
                <w:top w:val="none" w:sz="0" w:space="0" w:color="auto"/>
                <w:left w:val="none" w:sz="0" w:space="0" w:color="auto"/>
                <w:bottom w:val="none" w:sz="0" w:space="0" w:color="auto"/>
                <w:right w:val="none" w:sz="0" w:space="0" w:color="auto"/>
              </w:divBdr>
              <w:divsChild>
                <w:div w:id="1478497059">
                  <w:marLeft w:val="104"/>
                  <w:marRight w:val="0"/>
                  <w:marTop w:val="125"/>
                  <w:marBottom w:val="0"/>
                  <w:divBdr>
                    <w:top w:val="none" w:sz="0" w:space="0" w:color="auto"/>
                    <w:left w:val="none" w:sz="0" w:space="0" w:color="auto"/>
                    <w:bottom w:val="none" w:sz="0" w:space="0" w:color="auto"/>
                    <w:right w:val="none" w:sz="0" w:space="0" w:color="auto"/>
                  </w:divBdr>
                  <w:divsChild>
                    <w:div w:id="2137142478">
                      <w:marLeft w:val="0"/>
                      <w:marRight w:val="0"/>
                      <w:marTop w:val="0"/>
                      <w:marBottom w:val="0"/>
                      <w:divBdr>
                        <w:top w:val="none" w:sz="0" w:space="0" w:color="auto"/>
                        <w:left w:val="none" w:sz="0" w:space="0" w:color="auto"/>
                        <w:bottom w:val="none" w:sz="0" w:space="0" w:color="auto"/>
                        <w:right w:val="none" w:sz="0" w:space="0" w:color="auto"/>
                      </w:divBdr>
                      <w:divsChild>
                        <w:div w:id="127169117">
                          <w:marLeft w:val="0"/>
                          <w:marRight w:val="0"/>
                          <w:marTop w:val="0"/>
                          <w:marBottom w:val="0"/>
                          <w:divBdr>
                            <w:top w:val="none" w:sz="0" w:space="0" w:color="auto"/>
                            <w:left w:val="none" w:sz="0" w:space="0" w:color="auto"/>
                            <w:bottom w:val="none" w:sz="0" w:space="0" w:color="auto"/>
                            <w:right w:val="none" w:sz="0" w:space="0" w:color="auto"/>
                          </w:divBdr>
                          <w:divsChild>
                            <w:div w:id="274295195">
                              <w:marLeft w:val="0"/>
                              <w:marRight w:val="522"/>
                              <w:marTop w:val="209"/>
                              <w:marBottom w:val="0"/>
                              <w:divBdr>
                                <w:top w:val="none" w:sz="0" w:space="0" w:color="auto"/>
                                <w:left w:val="none" w:sz="0" w:space="0" w:color="auto"/>
                                <w:bottom w:val="none" w:sz="0" w:space="0" w:color="auto"/>
                                <w:right w:val="none" w:sz="0" w:space="0" w:color="auto"/>
                              </w:divBdr>
                              <w:divsChild>
                                <w:div w:id="400250149">
                                  <w:marLeft w:val="0"/>
                                  <w:marRight w:val="0"/>
                                  <w:marTop w:val="0"/>
                                  <w:marBottom w:val="0"/>
                                  <w:divBdr>
                                    <w:top w:val="none" w:sz="0" w:space="0" w:color="auto"/>
                                    <w:left w:val="none" w:sz="0" w:space="0" w:color="auto"/>
                                    <w:bottom w:val="none" w:sz="0" w:space="0" w:color="auto"/>
                                    <w:right w:val="none" w:sz="0" w:space="0" w:color="auto"/>
                                  </w:divBdr>
                                  <w:divsChild>
                                    <w:div w:id="1592004429">
                                      <w:marLeft w:val="0"/>
                                      <w:marRight w:val="0"/>
                                      <w:marTop w:val="0"/>
                                      <w:marBottom w:val="0"/>
                                      <w:divBdr>
                                        <w:top w:val="none" w:sz="0" w:space="0" w:color="auto"/>
                                        <w:left w:val="none" w:sz="0" w:space="0" w:color="auto"/>
                                        <w:bottom w:val="none" w:sz="0" w:space="0" w:color="auto"/>
                                        <w:right w:val="none" w:sz="0" w:space="0" w:color="auto"/>
                                      </w:divBdr>
                                    </w:div>
                                    <w:div w:id="2005280164">
                                      <w:marLeft w:val="0"/>
                                      <w:marRight w:val="0"/>
                                      <w:marTop w:val="31"/>
                                      <w:marBottom w:val="0"/>
                                      <w:divBdr>
                                        <w:top w:val="none" w:sz="0" w:space="0" w:color="auto"/>
                                        <w:left w:val="none" w:sz="0" w:space="0" w:color="auto"/>
                                        <w:bottom w:val="none" w:sz="0" w:space="0" w:color="auto"/>
                                        <w:right w:val="none" w:sz="0" w:space="0" w:color="auto"/>
                                      </w:divBdr>
                                      <w:divsChild>
                                        <w:div w:id="2095276178">
                                          <w:marLeft w:val="0"/>
                                          <w:marRight w:val="0"/>
                                          <w:marTop w:val="52"/>
                                          <w:marBottom w:val="0"/>
                                          <w:divBdr>
                                            <w:top w:val="none" w:sz="0" w:space="0" w:color="auto"/>
                                            <w:left w:val="none" w:sz="0" w:space="0" w:color="auto"/>
                                            <w:bottom w:val="none" w:sz="0" w:space="0" w:color="auto"/>
                                            <w:right w:val="none" w:sz="0" w:space="0" w:color="auto"/>
                                          </w:divBdr>
                                        </w:div>
                                      </w:divsChild>
                                    </w:div>
                                  </w:divsChild>
                                </w:div>
                                <w:div w:id="1425153313">
                                  <w:marLeft w:val="0"/>
                                  <w:marRight w:val="0"/>
                                  <w:marTop w:val="0"/>
                                  <w:marBottom w:val="0"/>
                                  <w:divBdr>
                                    <w:top w:val="none" w:sz="0" w:space="0" w:color="auto"/>
                                    <w:left w:val="none" w:sz="0" w:space="0" w:color="auto"/>
                                    <w:bottom w:val="none" w:sz="0" w:space="0" w:color="auto"/>
                                    <w:right w:val="none" w:sz="0" w:space="0" w:color="auto"/>
                                  </w:divBdr>
                                  <w:divsChild>
                                    <w:div w:id="1636712448">
                                      <w:marLeft w:val="0"/>
                                      <w:marRight w:val="0"/>
                                      <w:marTop w:val="0"/>
                                      <w:marBottom w:val="0"/>
                                      <w:divBdr>
                                        <w:top w:val="none" w:sz="0" w:space="0" w:color="auto"/>
                                        <w:left w:val="none" w:sz="0" w:space="0" w:color="auto"/>
                                        <w:bottom w:val="none" w:sz="0" w:space="0" w:color="auto"/>
                                        <w:right w:val="none" w:sz="0" w:space="0" w:color="auto"/>
                                      </w:divBdr>
                                      <w:divsChild>
                                        <w:div w:id="30883260">
                                          <w:marLeft w:val="0"/>
                                          <w:marRight w:val="0"/>
                                          <w:marTop w:val="0"/>
                                          <w:marBottom w:val="0"/>
                                          <w:divBdr>
                                            <w:top w:val="none" w:sz="0" w:space="0" w:color="auto"/>
                                            <w:left w:val="none" w:sz="0" w:space="0" w:color="auto"/>
                                            <w:bottom w:val="none" w:sz="0" w:space="0" w:color="auto"/>
                                            <w:right w:val="none" w:sz="0" w:space="0" w:color="auto"/>
                                          </w:divBdr>
                                          <w:divsChild>
                                            <w:div w:id="2102330829">
                                              <w:marLeft w:val="0"/>
                                              <w:marRight w:val="0"/>
                                              <w:marTop w:val="52"/>
                                              <w:marBottom w:val="0"/>
                                              <w:divBdr>
                                                <w:top w:val="none" w:sz="0" w:space="0" w:color="auto"/>
                                                <w:left w:val="none" w:sz="0" w:space="0" w:color="auto"/>
                                                <w:bottom w:val="none" w:sz="0" w:space="0" w:color="auto"/>
                                                <w:right w:val="none" w:sz="0" w:space="0" w:color="auto"/>
                                              </w:divBdr>
                                            </w:div>
                                          </w:divsChild>
                                        </w:div>
                                      </w:divsChild>
                                    </w:div>
                                  </w:divsChild>
                                </w:div>
                              </w:divsChild>
                            </w:div>
                            <w:div w:id="1851945976">
                              <w:marLeft w:val="0"/>
                              <w:marRight w:val="522"/>
                              <w:marTop w:val="209"/>
                              <w:marBottom w:val="0"/>
                              <w:divBdr>
                                <w:top w:val="none" w:sz="0" w:space="0" w:color="auto"/>
                                <w:left w:val="none" w:sz="0" w:space="0" w:color="auto"/>
                                <w:bottom w:val="none" w:sz="0" w:space="0" w:color="auto"/>
                                <w:right w:val="none" w:sz="0" w:space="0" w:color="auto"/>
                              </w:divBdr>
                              <w:divsChild>
                                <w:div w:id="1447038261">
                                  <w:marLeft w:val="0"/>
                                  <w:marRight w:val="0"/>
                                  <w:marTop w:val="0"/>
                                  <w:marBottom w:val="0"/>
                                  <w:divBdr>
                                    <w:top w:val="none" w:sz="0" w:space="0" w:color="auto"/>
                                    <w:left w:val="none" w:sz="0" w:space="0" w:color="auto"/>
                                    <w:bottom w:val="none" w:sz="0" w:space="0" w:color="auto"/>
                                    <w:right w:val="none" w:sz="0" w:space="0" w:color="auto"/>
                                  </w:divBdr>
                                  <w:divsChild>
                                    <w:div w:id="197159333">
                                      <w:marLeft w:val="0"/>
                                      <w:marRight w:val="0"/>
                                      <w:marTop w:val="0"/>
                                      <w:marBottom w:val="0"/>
                                      <w:divBdr>
                                        <w:top w:val="none" w:sz="0" w:space="0" w:color="auto"/>
                                        <w:left w:val="none" w:sz="0" w:space="0" w:color="auto"/>
                                        <w:bottom w:val="none" w:sz="0" w:space="0" w:color="auto"/>
                                        <w:right w:val="none" w:sz="0" w:space="0" w:color="auto"/>
                                      </w:divBdr>
                                    </w:div>
                                    <w:div w:id="326401892">
                                      <w:marLeft w:val="0"/>
                                      <w:marRight w:val="0"/>
                                      <w:marTop w:val="31"/>
                                      <w:marBottom w:val="0"/>
                                      <w:divBdr>
                                        <w:top w:val="none" w:sz="0" w:space="0" w:color="auto"/>
                                        <w:left w:val="none" w:sz="0" w:space="0" w:color="auto"/>
                                        <w:bottom w:val="none" w:sz="0" w:space="0" w:color="auto"/>
                                        <w:right w:val="none" w:sz="0" w:space="0" w:color="auto"/>
                                      </w:divBdr>
                                    </w:div>
                                  </w:divsChild>
                                </w:div>
                                <w:div w:id="816073673">
                                  <w:marLeft w:val="0"/>
                                  <w:marRight w:val="0"/>
                                  <w:marTop w:val="0"/>
                                  <w:marBottom w:val="0"/>
                                  <w:divBdr>
                                    <w:top w:val="none" w:sz="0" w:space="0" w:color="auto"/>
                                    <w:left w:val="none" w:sz="0" w:space="0" w:color="auto"/>
                                    <w:bottom w:val="none" w:sz="0" w:space="0" w:color="auto"/>
                                    <w:right w:val="none" w:sz="0" w:space="0" w:color="auto"/>
                                  </w:divBdr>
                                </w:div>
                              </w:divsChild>
                            </w:div>
                            <w:div w:id="1818840747">
                              <w:marLeft w:val="0"/>
                              <w:marRight w:val="522"/>
                              <w:marTop w:val="209"/>
                              <w:marBottom w:val="0"/>
                              <w:divBdr>
                                <w:top w:val="none" w:sz="0" w:space="0" w:color="auto"/>
                                <w:left w:val="none" w:sz="0" w:space="0" w:color="auto"/>
                                <w:bottom w:val="none" w:sz="0" w:space="0" w:color="auto"/>
                                <w:right w:val="none" w:sz="0" w:space="0" w:color="auto"/>
                              </w:divBdr>
                              <w:divsChild>
                                <w:div w:id="979383633">
                                  <w:marLeft w:val="0"/>
                                  <w:marRight w:val="0"/>
                                  <w:marTop w:val="0"/>
                                  <w:marBottom w:val="0"/>
                                  <w:divBdr>
                                    <w:top w:val="none" w:sz="0" w:space="0" w:color="auto"/>
                                    <w:left w:val="none" w:sz="0" w:space="0" w:color="auto"/>
                                    <w:bottom w:val="none" w:sz="0" w:space="0" w:color="auto"/>
                                    <w:right w:val="none" w:sz="0" w:space="0" w:color="auto"/>
                                  </w:divBdr>
                                  <w:divsChild>
                                    <w:div w:id="205220268">
                                      <w:marLeft w:val="0"/>
                                      <w:marRight w:val="0"/>
                                      <w:marTop w:val="0"/>
                                      <w:marBottom w:val="0"/>
                                      <w:divBdr>
                                        <w:top w:val="none" w:sz="0" w:space="0" w:color="auto"/>
                                        <w:left w:val="none" w:sz="0" w:space="0" w:color="auto"/>
                                        <w:bottom w:val="none" w:sz="0" w:space="0" w:color="auto"/>
                                        <w:right w:val="none" w:sz="0" w:space="0" w:color="auto"/>
                                      </w:divBdr>
                                    </w:div>
                                    <w:div w:id="378670052">
                                      <w:marLeft w:val="0"/>
                                      <w:marRight w:val="0"/>
                                      <w:marTop w:val="31"/>
                                      <w:marBottom w:val="0"/>
                                      <w:divBdr>
                                        <w:top w:val="none" w:sz="0" w:space="0" w:color="auto"/>
                                        <w:left w:val="none" w:sz="0" w:space="0" w:color="auto"/>
                                        <w:bottom w:val="none" w:sz="0" w:space="0" w:color="auto"/>
                                        <w:right w:val="none" w:sz="0" w:space="0" w:color="auto"/>
                                      </w:divBdr>
                                    </w:div>
                                  </w:divsChild>
                                </w:div>
                                <w:div w:id="2143185860">
                                  <w:marLeft w:val="0"/>
                                  <w:marRight w:val="0"/>
                                  <w:marTop w:val="0"/>
                                  <w:marBottom w:val="0"/>
                                  <w:divBdr>
                                    <w:top w:val="none" w:sz="0" w:space="0" w:color="auto"/>
                                    <w:left w:val="none" w:sz="0" w:space="0" w:color="auto"/>
                                    <w:bottom w:val="none" w:sz="0" w:space="0" w:color="auto"/>
                                    <w:right w:val="none" w:sz="0" w:space="0" w:color="auto"/>
                                  </w:divBdr>
                                </w:div>
                              </w:divsChild>
                            </w:div>
                            <w:div w:id="899250756">
                              <w:marLeft w:val="0"/>
                              <w:marRight w:val="522"/>
                              <w:marTop w:val="209"/>
                              <w:marBottom w:val="0"/>
                              <w:divBdr>
                                <w:top w:val="none" w:sz="0" w:space="0" w:color="auto"/>
                                <w:left w:val="none" w:sz="0" w:space="0" w:color="auto"/>
                                <w:bottom w:val="none" w:sz="0" w:space="0" w:color="auto"/>
                                <w:right w:val="none" w:sz="0" w:space="0" w:color="auto"/>
                              </w:divBdr>
                              <w:divsChild>
                                <w:div w:id="871040882">
                                  <w:marLeft w:val="0"/>
                                  <w:marRight w:val="0"/>
                                  <w:marTop w:val="0"/>
                                  <w:marBottom w:val="0"/>
                                  <w:divBdr>
                                    <w:top w:val="none" w:sz="0" w:space="0" w:color="auto"/>
                                    <w:left w:val="none" w:sz="0" w:space="0" w:color="auto"/>
                                    <w:bottom w:val="none" w:sz="0" w:space="0" w:color="auto"/>
                                    <w:right w:val="none" w:sz="0" w:space="0" w:color="auto"/>
                                  </w:divBdr>
                                  <w:divsChild>
                                    <w:div w:id="227881374">
                                      <w:marLeft w:val="0"/>
                                      <w:marRight w:val="0"/>
                                      <w:marTop w:val="0"/>
                                      <w:marBottom w:val="0"/>
                                      <w:divBdr>
                                        <w:top w:val="none" w:sz="0" w:space="0" w:color="auto"/>
                                        <w:left w:val="none" w:sz="0" w:space="0" w:color="auto"/>
                                        <w:bottom w:val="none" w:sz="0" w:space="0" w:color="auto"/>
                                        <w:right w:val="none" w:sz="0" w:space="0" w:color="auto"/>
                                      </w:divBdr>
                                    </w:div>
                                    <w:div w:id="120459153">
                                      <w:marLeft w:val="0"/>
                                      <w:marRight w:val="0"/>
                                      <w:marTop w:val="31"/>
                                      <w:marBottom w:val="0"/>
                                      <w:divBdr>
                                        <w:top w:val="none" w:sz="0" w:space="0" w:color="auto"/>
                                        <w:left w:val="none" w:sz="0" w:space="0" w:color="auto"/>
                                        <w:bottom w:val="none" w:sz="0" w:space="0" w:color="auto"/>
                                        <w:right w:val="none" w:sz="0" w:space="0" w:color="auto"/>
                                      </w:divBdr>
                                    </w:div>
                                  </w:divsChild>
                                </w:div>
                                <w:div w:id="784811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abcnews.go.com/Health/blue-skinned-people-kentucky-reveal-todays-genetic-lesson/story?id=15759819&amp;page=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1337</Words>
  <Characters>7623</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Florida Department of Education</Company>
  <LinksUpToDate>false</LinksUpToDate>
  <CharactersWithSpaces>8943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kevin.smith</dc:creator>
  <cp:keywords/>
  <dc:description/>
  <cp:lastModifiedBy>kevin.smith</cp:lastModifiedBy>
  <cp:revision>2</cp:revision>
  <dcterms:created xsi:type="dcterms:W3CDTF">2012-06-01T22:54:00Z</dcterms:created>
  <dcterms:modified xsi:type="dcterms:W3CDTF">2012-06-01T22:54:00Z</dcterms:modified>
</cp:coreProperties>
</file>